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D70" w:rsidRDefault="00DA1D70" w:rsidP="0079622C">
      <w:pPr>
        <w:spacing w:after="0" w:line="240" w:lineRule="auto"/>
        <w:ind w:firstLine="426"/>
        <w:jc w:val="center"/>
        <w:rPr>
          <w:rFonts w:ascii="Times New Roman" w:hAnsi="Times New Roman" w:cs="Times New Roman"/>
          <w:sz w:val="24"/>
          <w:szCs w:val="24"/>
          <w:lang w:val="kk-KZ"/>
        </w:rPr>
      </w:pPr>
      <w:r w:rsidRPr="0079622C">
        <w:rPr>
          <w:rFonts w:ascii="Times New Roman" w:hAnsi="Times New Roman" w:cs="Times New Roman"/>
          <w:b/>
          <w:sz w:val="24"/>
          <w:szCs w:val="24"/>
          <w:lang w:val="kk-KZ"/>
        </w:rPr>
        <w:t>Магзумова Л.К.</w:t>
      </w:r>
      <w:r w:rsidRPr="0079622C">
        <w:rPr>
          <w:rFonts w:ascii="Times New Roman" w:hAnsi="Times New Roman" w:cs="Times New Roman"/>
          <w:sz w:val="24"/>
          <w:szCs w:val="24"/>
          <w:lang w:val="kk-KZ"/>
        </w:rPr>
        <w:t xml:space="preserve"> – м.э.н., преподаватель</w:t>
      </w:r>
      <w:r>
        <w:rPr>
          <w:rFonts w:ascii="Times New Roman" w:hAnsi="Times New Roman" w:cs="Times New Roman"/>
          <w:sz w:val="24"/>
          <w:szCs w:val="24"/>
          <w:lang w:val="kk-KZ"/>
        </w:rPr>
        <w:t xml:space="preserve"> кафедры Инженерное предпринимательст</w:t>
      </w:r>
      <w:r w:rsidR="0079622C">
        <w:rPr>
          <w:rFonts w:ascii="Times New Roman" w:hAnsi="Times New Roman" w:cs="Times New Roman"/>
          <w:sz w:val="24"/>
          <w:szCs w:val="24"/>
          <w:lang w:val="kk-KZ"/>
        </w:rPr>
        <w:t>во и маркетинг КарГТУ</w:t>
      </w:r>
    </w:p>
    <w:p w:rsidR="0079622C" w:rsidRDefault="00DA1D70" w:rsidP="0079622C">
      <w:pPr>
        <w:spacing w:after="0" w:line="240" w:lineRule="auto"/>
        <w:ind w:firstLine="426"/>
        <w:jc w:val="center"/>
        <w:rPr>
          <w:rFonts w:ascii="Times New Roman" w:hAnsi="Times New Roman" w:cs="Times New Roman"/>
          <w:i/>
          <w:sz w:val="24"/>
          <w:szCs w:val="24"/>
          <w:lang w:val="kk-KZ"/>
        </w:rPr>
      </w:pPr>
      <w:r w:rsidRPr="0079622C">
        <w:rPr>
          <w:rFonts w:ascii="Times New Roman" w:hAnsi="Times New Roman" w:cs="Times New Roman"/>
          <w:i/>
          <w:sz w:val="24"/>
          <w:szCs w:val="24"/>
          <w:lang w:val="kk-KZ"/>
        </w:rPr>
        <w:t>Карагандинский технический университет</w:t>
      </w:r>
      <w:r w:rsidR="0079622C" w:rsidRPr="0079622C">
        <w:rPr>
          <w:rFonts w:ascii="Times New Roman" w:hAnsi="Times New Roman" w:cs="Times New Roman"/>
          <w:i/>
          <w:sz w:val="24"/>
          <w:szCs w:val="24"/>
          <w:lang w:val="kk-KZ"/>
        </w:rPr>
        <w:t xml:space="preserve"> </w:t>
      </w:r>
    </w:p>
    <w:p w:rsidR="00DA1D70" w:rsidRPr="0079622C" w:rsidRDefault="0079622C" w:rsidP="0079622C">
      <w:pPr>
        <w:spacing w:after="0" w:line="240" w:lineRule="auto"/>
        <w:ind w:firstLine="426"/>
        <w:jc w:val="center"/>
        <w:rPr>
          <w:rFonts w:ascii="Times New Roman" w:hAnsi="Times New Roman" w:cs="Times New Roman"/>
          <w:i/>
          <w:sz w:val="24"/>
          <w:szCs w:val="24"/>
          <w:lang w:val="kk-KZ"/>
        </w:rPr>
      </w:pPr>
      <w:r w:rsidRPr="0079622C">
        <w:rPr>
          <w:rFonts w:ascii="Times New Roman" w:hAnsi="Times New Roman" w:cs="Times New Roman"/>
          <w:i/>
          <w:sz w:val="24"/>
          <w:szCs w:val="24"/>
          <w:lang w:val="kk-KZ"/>
        </w:rPr>
        <w:t>(</w:t>
      </w:r>
      <w:r w:rsidR="00DA1D70" w:rsidRPr="0079622C">
        <w:rPr>
          <w:rFonts w:ascii="Times New Roman" w:hAnsi="Times New Roman" w:cs="Times New Roman"/>
          <w:i/>
          <w:sz w:val="24"/>
          <w:szCs w:val="24"/>
          <w:lang w:val="kk-KZ"/>
        </w:rPr>
        <w:t>г.Караганда</w:t>
      </w:r>
      <w:r w:rsidRPr="0079622C">
        <w:rPr>
          <w:rFonts w:ascii="Times New Roman" w:hAnsi="Times New Roman" w:cs="Times New Roman"/>
          <w:i/>
          <w:sz w:val="24"/>
          <w:szCs w:val="24"/>
          <w:lang w:val="kk-KZ"/>
        </w:rPr>
        <w:t>,</w:t>
      </w:r>
      <w:r w:rsidR="00DA1D70" w:rsidRPr="0079622C">
        <w:rPr>
          <w:rFonts w:ascii="Times New Roman" w:hAnsi="Times New Roman" w:cs="Times New Roman"/>
          <w:i/>
          <w:sz w:val="24"/>
          <w:szCs w:val="24"/>
          <w:lang w:val="kk-KZ"/>
        </w:rPr>
        <w:t xml:space="preserve"> </w:t>
      </w:r>
      <w:r>
        <w:rPr>
          <w:rFonts w:ascii="Times New Roman" w:hAnsi="Times New Roman" w:cs="Times New Roman"/>
          <w:i/>
          <w:sz w:val="24"/>
          <w:szCs w:val="24"/>
          <w:lang w:val="kk-KZ"/>
        </w:rPr>
        <w:t>Республика</w:t>
      </w:r>
      <w:r w:rsidR="00DA1D70" w:rsidRPr="0079622C">
        <w:rPr>
          <w:rFonts w:ascii="Times New Roman" w:hAnsi="Times New Roman" w:cs="Times New Roman"/>
          <w:i/>
          <w:sz w:val="24"/>
          <w:szCs w:val="24"/>
          <w:lang w:val="kk-KZ"/>
        </w:rPr>
        <w:t xml:space="preserve"> Казахстан</w:t>
      </w:r>
      <w:r>
        <w:rPr>
          <w:rFonts w:ascii="Times New Roman" w:hAnsi="Times New Roman" w:cs="Times New Roman"/>
          <w:i/>
          <w:sz w:val="24"/>
          <w:szCs w:val="24"/>
          <w:lang w:val="kk-KZ"/>
        </w:rPr>
        <w:t>)</w:t>
      </w:r>
    </w:p>
    <w:p w:rsidR="0079622C" w:rsidRDefault="0079622C" w:rsidP="0079622C">
      <w:pPr>
        <w:spacing w:after="0" w:line="240" w:lineRule="auto"/>
        <w:ind w:firstLine="426"/>
        <w:jc w:val="center"/>
        <w:rPr>
          <w:rFonts w:ascii="Times New Roman" w:hAnsi="Times New Roman" w:cs="Times New Roman"/>
          <w:sz w:val="24"/>
          <w:szCs w:val="24"/>
          <w:lang w:val="kk-KZ"/>
        </w:rPr>
      </w:pPr>
    </w:p>
    <w:p w:rsidR="000F224A" w:rsidRDefault="000F224A" w:rsidP="0079622C">
      <w:pPr>
        <w:spacing w:after="0" w:line="240" w:lineRule="auto"/>
        <w:ind w:firstLine="426"/>
        <w:jc w:val="center"/>
        <w:rPr>
          <w:rFonts w:ascii="Times New Roman" w:hAnsi="Times New Roman" w:cs="Times New Roman"/>
          <w:b/>
          <w:sz w:val="24"/>
          <w:szCs w:val="24"/>
          <w:lang w:val="kk-KZ"/>
        </w:rPr>
      </w:pPr>
    </w:p>
    <w:p w:rsidR="0079622C" w:rsidRPr="0079622C" w:rsidRDefault="0079622C" w:rsidP="0079622C">
      <w:pPr>
        <w:spacing w:after="0" w:line="240" w:lineRule="auto"/>
        <w:ind w:firstLine="426"/>
        <w:jc w:val="center"/>
        <w:rPr>
          <w:rFonts w:ascii="Times New Roman" w:hAnsi="Times New Roman" w:cs="Times New Roman"/>
          <w:b/>
          <w:sz w:val="24"/>
          <w:szCs w:val="24"/>
        </w:rPr>
      </w:pPr>
      <w:r w:rsidRPr="0079622C">
        <w:rPr>
          <w:rFonts w:ascii="Times New Roman" w:hAnsi="Times New Roman" w:cs="Times New Roman"/>
          <w:b/>
          <w:sz w:val="24"/>
          <w:szCs w:val="24"/>
          <w:lang w:val="kk-KZ"/>
        </w:rPr>
        <w:t xml:space="preserve">ВЛИЯНИЕ СОЦИАЛЬНЫХ СЕТЕЙ НА МАРКЕТИНГ В </w:t>
      </w:r>
      <w:r w:rsidRPr="0079622C">
        <w:rPr>
          <w:rFonts w:ascii="Times New Roman" w:hAnsi="Times New Roman" w:cs="Times New Roman"/>
          <w:b/>
          <w:sz w:val="24"/>
          <w:szCs w:val="24"/>
          <w:lang w:val="en-US"/>
        </w:rPr>
        <w:t>XXI</w:t>
      </w:r>
      <w:r w:rsidRPr="0079622C">
        <w:rPr>
          <w:rFonts w:ascii="Times New Roman" w:hAnsi="Times New Roman" w:cs="Times New Roman"/>
          <w:b/>
          <w:sz w:val="24"/>
          <w:szCs w:val="24"/>
        </w:rPr>
        <w:t xml:space="preserve"> ВЕКЕ</w:t>
      </w:r>
    </w:p>
    <w:p w:rsidR="00DA1D70" w:rsidRDefault="00DA1D70" w:rsidP="00AD7FDD">
      <w:pPr>
        <w:spacing w:after="0" w:line="240" w:lineRule="auto"/>
        <w:ind w:firstLine="426"/>
        <w:jc w:val="right"/>
        <w:rPr>
          <w:rFonts w:ascii="Times New Roman" w:hAnsi="Times New Roman" w:cs="Times New Roman"/>
          <w:sz w:val="24"/>
          <w:szCs w:val="24"/>
          <w:u w:val="single"/>
          <w:lang w:val="kk-KZ"/>
        </w:rPr>
      </w:pPr>
    </w:p>
    <w:p w:rsidR="0026652C" w:rsidRPr="000F224A" w:rsidRDefault="0026652C" w:rsidP="000F224A">
      <w:pPr>
        <w:spacing w:after="0" w:line="240" w:lineRule="auto"/>
        <w:ind w:firstLine="709"/>
        <w:jc w:val="both"/>
        <w:rPr>
          <w:rFonts w:ascii="Times New Roman" w:hAnsi="Times New Roman" w:cs="Times New Roman"/>
          <w:sz w:val="24"/>
          <w:szCs w:val="24"/>
          <w:lang w:val="kk-KZ"/>
        </w:rPr>
      </w:pPr>
    </w:p>
    <w:p w:rsidR="000F224A" w:rsidRPr="000F224A" w:rsidRDefault="000F224A" w:rsidP="000F224A">
      <w:pPr>
        <w:spacing w:after="0" w:line="240" w:lineRule="auto"/>
        <w:ind w:firstLine="709"/>
        <w:jc w:val="both"/>
        <w:rPr>
          <w:rFonts w:ascii="Times New Roman" w:hAnsi="Times New Roman" w:cs="Times New Roman"/>
          <w:sz w:val="24"/>
          <w:szCs w:val="24"/>
          <w:lang w:val="kk-KZ"/>
        </w:rPr>
      </w:pPr>
    </w:p>
    <w:p w:rsidR="000F224A" w:rsidRPr="000F224A" w:rsidRDefault="000F224A" w:rsidP="000F224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0F224A">
        <w:rPr>
          <w:rFonts w:ascii="Times New Roman" w:eastAsia="Times New Roman" w:hAnsi="Times New Roman" w:cs="Times New Roman"/>
          <w:sz w:val="24"/>
          <w:szCs w:val="24"/>
          <w:lang w:eastAsia="ru-RU"/>
        </w:rPr>
        <w:t>По сути, за 2-3 года социальная сеть стала огромной силой. Он даже стал «оружием». Фактически социальная сеть утратила свое первоначальное предназначение. Изначально это была информационная площадка для общения и рисования со знакомыми и друзьями. А у нас это сейчас политизировано.</w:t>
      </w:r>
    </w:p>
    <w:p w:rsidR="000F224A" w:rsidRPr="000F224A" w:rsidRDefault="000F224A" w:rsidP="000F224A">
      <w:pPr>
        <w:pStyle w:val="HTML"/>
        <w:shd w:val="clear" w:color="auto" w:fill="FFFFFF" w:themeFill="background1"/>
        <w:ind w:firstLine="709"/>
        <w:jc w:val="both"/>
        <w:rPr>
          <w:rFonts w:ascii="Times New Roman" w:hAnsi="Times New Roman" w:cs="Times New Roman"/>
          <w:sz w:val="24"/>
          <w:szCs w:val="24"/>
        </w:rPr>
      </w:pPr>
      <w:r w:rsidRPr="000F224A">
        <w:rPr>
          <w:rFonts w:ascii="Times New Roman" w:hAnsi="Times New Roman" w:cs="Times New Roman"/>
          <w:sz w:val="24"/>
          <w:szCs w:val="24"/>
        </w:rPr>
        <w:t xml:space="preserve">К сожалению, многие люди считают, что вся информация в социальных сетях верна. </w:t>
      </w:r>
      <w:r w:rsidRPr="000F224A">
        <w:rPr>
          <w:rFonts w:ascii="Times New Roman" w:hAnsi="Times New Roman" w:cs="Times New Roman"/>
          <w:sz w:val="24"/>
          <w:szCs w:val="24"/>
          <w:lang w:val="kk-KZ"/>
        </w:rPr>
        <w:t>С</w:t>
      </w:r>
      <w:r w:rsidRPr="000F224A">
        <w:rPr>
          <w:rFonts w:ascii="Times New Roman" w:hAnsi="Times New Roman" w:cs="Times New Roman"/>
          <w:sz w:val="24"/>
          <w:szCs w:val="24"/>
        </w:rPr>
        <w:t>читает, что все, что там написано, правда. В принципе, это очень заблуждение. В социальных сетях есть так называемая «проверка фактов». Любую информацию должен проверять публичный читатель, любой, кто сидит в социальной сети. Потому что теперь люди открывают аккаунты в социальных сетях под другим именем, чем свое, и пишут разные материалы, противоречащие разным странам, и сравнивают страну с властями. Но по большей части это ложь.</w:t>
      </w:r>
    </w:p>
    <w:p w:rsidR="00151F2C" w:rsidRPr="00DA1D70" w:rsidRDefault="004C254C" w:rsidP="000F224A">
      <w:pPr>
        <w:shd w:val="clear" w:color="auto" w:fill="FFFFFF" w:themeFill="background1"/>
        <w:spacing w:after="0" w:line="240" w:lineRule="auto"/>
        <w:ind w:firstLine="709"/>
        <w:jc w:val="both"/>
        <w:rPr>
          <w:rFonts w:ascii="Times New Roman" w:hAnsi="Times New Roman" w:cs="Times New Roman"/>
          <w:color w:val="000000"/>
          <w:sz w:val="24"/>
          <w:szCs w:val="24"/>
          <w:lang w:val="kk-KZ"/>
        </w:rPr>
      </w:pPr>
      <w:r w:rsidRPr="000F224A">
        <w:rPr>
          <w:rFonts w:ascii="Times New Roman" w:hAnsi="Times New Roman" w:cs="Times New Roman"/>
          <w:sz w:val="24"/>
          <w:szCs w:val="24"/>
          <w:lang w:val="kk-KZ"/>
        </w:rPr>
        <w:t>В нынешнее время отношения между потребителем и производителем значительно поменя</w:t>
      </w:r>
      <w:r w:rsidRPr="005A03B3">
        <w:rPr>
          <w:rFonts w:ascii="Times New Roman" w:hAnsi="Times New Roman" w:cs="Times New Roman"/>
          <w:sz w:val="24"/>
          <w:szCs w:val="24"/>
          <w:lang w:val="kk-KZ"/>
        </w:rPr>
        <w:t xml:space="preserve">лись, ввиду появления социальных сетей и реклам на этих платформах в том числе. </w:t>
      </w:r>
      <w:r w:rsidR="00315CA7" w:rsidRPr="005A03B3">
        <w:rPr>
          <w:rFonts w:ascii="Times New Roman" w:hAnsi="Times New Roman" w:cs="Times New Roman"/>
          <w:sz w:val="24"/>
          <w:szCs w:val="24"/>
          <w:lang w:val="kk-KZ"/>
        </w:rPr>
        <w:t xml:space="preserve">Компании создают стратегии, основываясь на анализе симпатии и антипатии через социальные сети. </w:t>
      </w:r>
      <w:r w:rsidRPr="005A03B3">
        <w:rPr>
          <w:rFonts w:ascii="Times New Roman" w:hAnsi="Times New Roman" w:cs="Times New Roman"/>
          <w:sz w:val="24"/>
          <w:szCs w:val="24"/>
          <w:lang w:val="kk-KZ"/>
        </w:rPr>
        <w:t>А декадой раньше мы могли увидеть рекламы только на бил</w:t>
      </w:r>
      <w:r w:rsidR="00F1628B" w:rsidRPr="005A03B3">
        <w:rPr>
          <w:rFonts w:ascii="Times New Roman" w:hAnsi="Times New Roman" w:cs="Times New Roman"/>
          <w:sz w:val="24"/>
          <w:szCs w:val="24"/>
          <w:lang w:val="kk-KZ"/>
        </w:rPr>
        <w:t>бордах,</w:t>
      </w:r>
      <w:r w:rsidR="00851767" w:rsidRPr="005A03B3">
        <w:rPr>
          <w:rFonts w:ascii="Times New Roman" w:hAnsi="Times New Roman" w:cs="Times New Roman"/>
          <w:sz w:val="24"/>
          <w:szCs w:val="24"/>
          <w:lang w:val="kk-KZ"/>
        </w:rPr>
        <w:t xml:space="preserve"> по радио, </w:t>
      </w:r>
      <w:r w:rsidR="00F1628B" w:rsidRPr="005A03B3">
        <w:rPr>
          <w:rFonts w:ascii="Times New Roman" w:hAnsi="Times New Roman" w:cs="Times New Roman"/>
          <w:sz w:val="24"/>
          <w:szCs w:val="24"/>
          <w:lang w:val="kk-KZ"/>
        </w:rPr>
        <w:t xml:space="preserve">чаще всего на </w:t>
      </w:r>
      <w:r w:rsidR="00851767" w:rsidRPr="005A03B3">
        <w:rPr>
          <w:rFonts w:ascii="Times New Roman" w:hAnsi="Times New Roman" w:cs="Times New Roman"/>
          <w:sz w:val="24"/>
          <w:szCs w:val="24"/>
          <w:lang w:val="kk-KZ"/>
        </w:rPr>
        <w:t>печатных изданиях</w:t>
      </w:r>
      <w:r w:rsidR="00F1628B" w:rsidRPr="005A03B3">
        <w:rPr>
          <w:rFonts w:ascii="Times New Roman" w:hAnsi="Times New Roman" w:cs="Times New Roman"/>
          <w:sz w:val="24"/>
          <w:szCs w:val="24"/>
          <w:lang w:val="kk-KZ"/>
        </w:rPr>
        <w:t xml:space="preserve">, когда концепция маркетинга только создавалась. </w:t>
      </w:r>
      <w:r w:rsidR="00F1628B" w:rsidRPr="005A03B3">
        <w:rPr>
          <w:rFonts w:ascii="Times New Roman" w:hAnsi="Times New Roman" w:cs="Times New Roman"/>
          <w:color w:val="000000"/>
          <w:sz w:val="24"/>
          <w:szCs w:val="24"/>
        </w:rPr>
        <w:t xml:space="preserve">В статье мы хотим разобрать данную концепцию </w:t>
      </w:r>
      <w:r w:rsidR="00315CA7" w:rsidRPr="005A03B3">
        <w:rPr>
          <w:rFonts w:ascii="Times New Roman" w:hAnsi="Times New Roman" w:cs="Times New Roman"/>
          <w:color w:val="000000"/>
          <w:sz w:val="24"/>
          <w:szCs w:val="24"/>
        </w:rPr>
        <w:t>и её влияние, основанную</w:t>
      </w:r>
      <w:r w:rsidR="00F1628B" w:rsidRPr="005A03B3">
        <w:rPr>
          <w:rFonts w:ascii="Times New Roman" w:hAnsi="Times New Roman" w:cs="Times New Roman"/>
          <w:color w:val="000000"/>
          <w:sz w:val="24"/>
          <w:szCs w:val="24"/>
        </w:rPr>
        <w:t xml:space="preserve"> на сравнительном анализе </w:t>
      </w:r>
      <w:r w:rsidR="00315CA7" w:rsidRPr="005A03B3">
        <w:rPr>
          <w:rFonts w:ascii="Times New Roman" w:hAnsi="Times New Roman" w:cs="Times New Roman"/>
          <w:color w:val="000000"/>
          <w:sz w:val="24"/>
          <w:szCs w:val="24"/>
        </w:rPr>
        <w:t>маркетинга в прошлом и настоящего времени</w:t>
      </w:r>
      <w:r w:rsidR="00151F2C" w:rsidRPr="005A03B3">
        <w:rPr>
          <w:rFonts w:ascii="Times New Roman" w:hAnsi="Times New Roman" w:cs="Times New Roman"/>
          <w:color w:val="000000"/>
          <w:sz w:val="24"/>
          <w:szCs w:val="24"/>
        </w:rPr>
        <w:t xml:space="preserve"> [1</w:t>
      </w:r>
      <w:r w:rsidR="00DA1D70">
        <w:rPr>
          <w:rFonts w:ascii="Times New Roman" w:hAnsi="Times New Roman" w:cs="Times New Roman"/>
          <w:sz w:val="24"/>
          <w:szCs w:val="24"/>
          <w:lang w:val="kk-KZ"/>
        </w:rPr>
        <w:t xml:space="preserve">, </w:t>
      </w:r>
      <w:r w:rsidR="00151F2C" w:rsidRPr="005A03B3">
        <w:rPr>
          <w:rFonts w:ascii="Times New Roman" w:hAnsi="Times New Roman" w:cs="Times New Roman"/>
          <w:sz w:val="24"/>
          <w:szCs w:val="24"/>
        </w:rPr>
        <w:t>29</w:t>
      </w:r>
      <w:r w:rsidR="00DA1D70">
        <w:rPr>
          <w:rFonts w:ascii="Times New Roman" w:hAnsi="Times New Roman" w:cs="Times New Roman"/>
          <w:sz w:val="24"/>
          <w:szCs w:val="24"/>
          <w:lang w:val="kk-KZ"/>
        </w:rPr>
        <w:t>стр.</w:t>
      </w:r>
      <w:r w:rsidR="00151F2C" w:rsidRPr="005A03B3">
        <w:rPr>
          <w:rFonts w:ascii="Times New Roman" w:hAnsi="Times New Roman" w:cs="Times New Roman"/>
          <w:color w:val="000000"/>
          <w:sz w:val="24"/>
          <w:szCs w:val="24"/>
        </w:rPr>
        <w:t>]</w:t>
      </w:r>
      <w:r w:rsidR="00DA1D70">
        <w:rPr>
          <w:rFonts w:ascii="Times New Roman" w:hAnsi="Times New Roman" w:cs="Times New Roman"/>
          <w:color w:val="000000"/>
          <w:sz w:val="24"/>
          <w:szCs w:val="24"/>
          <w:lang w:val="kk-KZ"/>
        </w:rPr>
        <w:t>.</w:t>
      </w:r>
    </w:p>
    <w:p w:rsidR="0057165F" w:rsidRPr="005A03B3" w:rsidRDefault="0057165F" w:rsidP="00AD7FDD">
      <w:pPr>
        <w:spacing w:after="0" w:line="240" w:lineRule="auto"/>
        <w:ind w:firstLine="426"/>
        <w:jc w:val="both"/>
        <w:rPr>
          <w:rFonts w:ascii="Times New Roman" w:hAnsi="Times New Roman" w:cs="Times New Roman"/>
          <w:color w:val="000000"/>
          <w:sz w:val="24"/>
          <w:szCs w:val="24"/>
          <w:lang w:val="kk-KZ"/>
        </w:rPr>
      </w:pPr>
      <w:r w:rsidRPr="005A03B3">
        <w:rPr>
          <w:rFonts w:ascii="Times New Roman" w:hAnsi="Times New Roman" w:cs="Times New Roman"/>
          <w:color w:val="000000"/>
          <w:sz w:val="24"/>
          <w:szCs w:val="24"/>
          <w:lang w:val="kk-KZ"/>
        </w:rPr>
        <w:t xml:space="preserve">Печатные СМИ </w:t>
      </w:r>
      <w:r w:rsidR="006D3FF8" w:rsidRPr="005A03B3">
        <w:rPr>
          <w:rFonts w:ascii="Times New Roman" w:hAnsi="Times New Roman" w:cs="Times New Roman"/>
          <w:color w:val="000000"/>
          <w:sz w:val="24"/>
          <w:szCs w:val="24"/>
          <w:lang w:val="kk-KZ"/>
        </w:rPr>
        <w:t>были самым популярным способом распространения информации</w:t>
      </w:r>
      <w:r w:rsidRPr="005A03B3">
        <w:rPr>
          <w:rFonts w:ascii="Times New Roman" w:hAnsi="Times New Roman" w:cs="Times New Roman"/>
          <w:color w:val="000000"/>
          <w:sz w:val="24"/>
          <w:szCs w:val="24"/>
          <w:lang w:val="kk-KZ"/>
        </w:rPr>
        <w:t xml:space="preserve"> о новейшем продук</w:t>
      </w:r>
      <w:r w:rsidR="006D3FF8" w:rsidRPr="005A03B3">
        <w:rPr>
          <w:rFonts w:ascii="Times New Roman" w:hAnsi="Times New Roman" w:cs="Times New Roman"/>
          <w:color w:val="000000"/>
          <w:sz w:val="24"/>
          <w:szCs w:val="24"/>
          <w:lang w:val="kk-KZ"/>
        </w:rPr>
        <w:t xml:space="preserve">те, </w:t>
      </w:r>
      <w:r w:rsidRPr="005A03B3">
        <w:rPr>
          <w:rFonts w:ascii="Times New Roman" w:hAnsi="Times New Roman" w:cs="Times New Roman"/>
          <w:color w:val="000000"/>
          <w:sz w:val="24"/>
          <w:szCs w:val="24"/>
          <w:lang w:val="kk-KZ"/>
        </w:rPr>
        <w:t>компании еще тогда. Газеты, прямая почтовая рассылка, каталоги и брошюры рассылались массово, чтобы охватить как можно больше людей.</w:t>
      </w:r>
      <w:r w:rsidR="00823EBB" w:rsidRPr="005A03B3">
        <w:rPr>
          <w:rFonts w:ascii="Times New Roman" w:hAnsi="Times New Roman" w:cs="Times New Roman"/>
          <w:color w:val="000000"/>
          <w:sz w:val="24"/>
          <w:szCs w:val="24"/>
          <w:lang w:val="kk-KZ"/>
        </w:rPr>
        <w:t xml:space="preserve"> Ж</w:t>
      </w:r>
      <w:r w:rsidRPr="005A03B3">
        <w:rPr>
          <w:rFonts w:ascii="Times New Roman" w:hAnsi="Times New Roman" w:cs="Times New Roman"/>
          <w:color w:val="000000"/>
          <w:sz w:val="24"/>
          <w:szCs w:val="24"/>
          <w:lang w:val="kk-KZ"/>
        </w:rPr>
        <w:t>елтые страницы были также неотъемлемой частью маркетингового плана компании. Предприятия доводили продукт до покупателя с помощью привлекательных рекламных щитов и плакатов, не говоря уже о радиорекламе.</w:t>
      </w:r>
    </w:p>
    <w:p w:rsidR="0057165F" w:rsidRPr="005A03B3" w:rsidRDefault="0057165F" w:rsidP="00AD7FDD">
      <w:pPr>
        <w:spacing w:after="0" w:line="240" w:lineRule="auto"/>
        <w:ind w:firstLine="426"/>
        <w:jc w:val="both"/>
        <w:rPr>
          <w:rFonts w:ascii="Times New Roman" w:hAnsi="Times New Roman" w:cs="Times New Roman"/>
          <w:color w:val="000000"/>
          <w:sz w:val="24"/>
          <w:szCs w:val="24"/>
          <w:lang w:val="kk-KZ"/>
        </w:rPr>
      </w:pPr>
      <w:r w:rsidRPr="005A03B3">
        <w:rPr>
          <w:rFonts w:ascii="Times New Roman" w:hAnsi="Times New Roman" w:cs="Times New Roman"/>
          <w:color w:val="000000"/>
          <w:sz w:val="24"/>
          <w:szCs w:val="24"/>
          <w:lang w:val="kk-KZ"/>
        </w:rPr>
        <w:t>Однако телевидение все изменило. Люди смогли увидеть продукты совершенно по-новому, как нечто более осязаемое, что радио и печатные СМИ не могли воспроизвести. Хотя телевидение по-прежнему используется многими компаниями, интернет и социальные сети начинают брать верх.</w:t>
      </w:r>
    </w:p>
    <w:p w:rsidR="0057165F" w:rsidRPr="005A03B3" w:rsidRDefault="0057165F" w:rsidP="00AD7FDD">
      <w:pPr>
        <w:spacing w:after="0" w:line="240" w:lineRule="auto"/>
        <w:ind w:firstLine="426"/>
        <w:jc w:val="both"/>
        <w:rPr>
          <w:rFonts w:ascii="Times New Roman" w:hAnsi="Times New Roman" w:cs="Times New Roman"/>
          <w:color w:val="000000"/>
          <w:sz w:val="24"/>
          <w:szCs w:val="24"/>
          <w:lang w:val="kk-KZ"/>
        </w:rPr>
      </w:pPr>
      <w:r w:rsidRPr="005A03B3">
        <w:rPr>
          <w:rFonts w:ascii="Times New Roman" w:hAnsi="Times New Roman" w:cs="Times New Roman"/>
          <w:color w:val="000000"/>
          <w:sz w:val="24"/>
          <w:szCs w:val="24"/>
          <w:lang w:val="kk-KZ"/>
        </w:rPr>
        <w:t>Вместо массового распространения для поиска клиентов, компании идут туда, где клиенты уже есть: онлайн. С помощью электронной почты, мобильных устройств и маркетинга в социальных сетях компании получают лучшее представление о том, что интересует людей и что в настоящее время продается.</w:t>
      </w:r>
    </w:p>
    <w:p w:rsidR="0057165F" w:rsidRPr="005A03B3" w:rsidRDefault="0057165F" w:rsidP="00AD7FDD">
      <w:pPr>
        <w:spacing w:after="0" w:line="240" w:lineRule="auto"/>
        <w:ind w:firstLine="426"/>
        <w:jc w:val="both"/>
        <w:rPr>
          <w:rFonts w:ascii="Times New Roman" w:hAnsi="Times New Roman" w:cs="Times New Roman"/>
          <w:color w:val="000000"/>
          <w:sz w:val="24"/>
          <w:szCs w:val="24"/>
          <w:lang w:val="kk-KZ"/>
        </w:rPr>
      </w:pPr>
      <w:r w:rsidRPr="005A03B3">
        <w:rPr>
          <w:rFonts w:ascii="Times New Roman" w:hAnsi="Times New Roman" w:cs="Times New Roman"/>
          <w:color w:val="000000"/>
          <w:sz w:val="24"/>
          <w:szCs w:val="24"/>
          <w:lang w:val="kk-KZ"/>
        </w:rPr>
        <w:t xml:space="preserve">С помощью всего лишь небольшой настройки маркетологи смогли перенести вывески в цифровую эпоху. Это еще более важно, так как мобильная интеграция меняет цифровые вывески очень позитивным образом. </w:t>
      </w:r>
    </w:p>
    <w:p w:rsidR="0057165F" w:rsidRPr="005A03B3" w:rsidRDefault="0057165F" w:rsidP="00AD7FDD">
      <w:pPr>
        <w:spacing w:after="0" w:line="240" w:lineRule="auto"/>
        <w:ind w:firstLine="426"/>
        <w:jc w:val="both"/>
        <w:rPr>
          <w:rFonts w:ascii="Times New Roman" w:hAnsi="Times New Roman" w:cs="Times New Roman"/>
          <w:color w:val="000000"/>
          <w:sz w:val="24"/>
          <w:szCs w:val="24"/>
          <w:lang w:val="kk-KZ"/>
        </w:rPr>
      </w:pPr>
      <w:r w:rsidRPr="005A03B3">
        <w:rPr>
          <w:rFonts w:ascii="Times New Roman" w:hAnsi="Times New Roman" w:cs="Times New Roman"/>
          <w:color w:val="000000"/>
          <w:sz w:val="24"/>
          <w:szCs w:val="24"/>
          <w:lang w:val="kk-KZ"/>
        </w:rPr>
        <w:t xml:space="preserve">Прошлые и нынешние подходы к маркетингу включают в себя многие из тех же компонентов, но приоритеты </w:t>
      </w:r>
      <w:r w:rsidR="006D3FF8" w:rsidRPr="005A03B3">
        <w:rPr>
          <w:rFonts w:ascii="Times New Roman" w:hAnsi="Times New Roman" w:cs="Times New Roman"/>
          <w:color w:val="000000"/>
          <w:sz w:val="24"/>
          <w:szCs w:val="24"/>
          <w:lang w:val="kk-KZ"/>
        </w:rPr>
        <w:t xml:space="preserve">и маркетинговые методы </w:t>
      </w:r>
      <w:r w:rsidRPr="005A03B3">
        <w:rPr>
          <w:rFonts w:ascii="Times New Roman" w:hAnsi="Times New Roman" w:cs="Times New Roman"/>
          <w:color w:val="000000"/>
          <w:sz w:val="24"/>
          <w:szCs w:val="24"/>
          <w:lang w:val="kk-KZ"/>
        </w:rPr>
        <w:t>изменились с течением времени.</w:t>
      </w:r>
      <w:r w:rsidR="000D7881" w:rsidRPr="005A03B3">
        <w:rPr>
          <w:rFonts w:ascii="Times New Roman" w:hAnsi="Times New Roman" w:cs="Times New Roman"/>
          <w:color w:val="000000"/>
          <w:sz w:val="24"/>
          <w:szCs w:val="24"/>
          <w:lang w:val="kk-KZ"/>
        </w:rPr>
        <w:t xml:space="preserve"> Далее, мы бы хотели рассмотреть </w:t>
      </w:r>
      <w:r w:rsidR="006D3FF8" w:rsidRPr="005A03B3">
        <w:rPr>
          <w:rFonts w:ascii="Times New Roman" w:hAnsi="Times New Roman" w:cs="Times New Roman"/>
          <w:color w:val="000000"/>
          <w:sz w:val="24"/>
          <w:szCs w:val="24"/>
          <w:lang w:val="kk-KZ"/>
        </w:rPr>
        <w:t>основные отличия</w:t>
      </w:r>
      <w:r w:rsidR="000D7881" w:rsidRPr="005A03B3">
        <w:rPr>
          <w:rFonts w:ascii="Times New Roman" w:hAnsi="Times New Roman" w:cs="Times New Roman"/>
          <w:color w:val="000000"/>
          <w:sz w:val="24"/>
          <w:szCs w:val="24"/>
          <w:lang w:val="kk-KZ"/>
        </w:rPr>
        <w:t xml:space="preserve"> и возможности появившиеся благодаря инновационным технологиям и развитию социальных сетей, таким образом выделить характеристики маркетинга рассматриваемых времё</w:t>
      </w:r>
      <w:r w:rsidR="00BC2C9F" w:rsidRPr="005A03B3">
        <w:rPr>
          <w:rFonts w:ascii="Times New Roman" w:hAnsi="Times New Roman" w:cs="Times New Roman"/>
          <w:color w:val="000000"/>
          <w:sz w:val="24"/>
          <w:szCs w:val="24"/>
          <w:lang w:val="kk-KZ"/>
        </w:rPr>
        <w:t>н:</w:t>
      </w:r>
    </w:p>
    <w:p w:rsidR="00BC2C9F" w:rsidRPr="005A03B3" w:rsidRDefault="00DB67A9" w:rsidP="00AD7FDD">
      <w:pPr>
        <w:pStyle w:val="a5"/>
        <w:numPr>
          <w:ilvl w:val="0"/>
          <w:numId w:val="9"/>
        </w:numPr>
        <w:shd w:val="clear" w:color="auto" w:fill="FFFFFF"/>
        <w:spacing w:after="0" w:line="240" w:lineRule="auto"/>
        <w:ind w:left="0" w:firstLine="426"/>
        <w:jc w:val="both"/>
        <w:textAlignment w:val="baseline"/>
        <w:rPr>
          <w:rFonts w:ascii="Times New Roman" w:eastAsia="Times New Roman" w:hAnsi="Times New Roman" w:cs="Times New Roman"/>
          <w:sz w:val="24"/>
          <w:szCs w:val="24"/>
          <w:lang w:eastAsia="ru-RU"/>
        </w:rPr>
      </w:pPr>
      <w:r w:rsidRPr="005A03B3">
        <w:rPr>
          <w:rFonts w:ascii="Times New Roman" w:eastAsia="Times New Roman" w:hAnsi="Times New Roman" w:cs="Times New Roman"/>
          <w:bCs/>
          <w:sz w:val="24"/>
          <w:szCs w:val="24"/>
          <w:bdr w:val="none" w:sz="0" w:space="0" w:color="auto" w:frame="1"/>
          <w:lang w:eastAsia="ru-RU"/>
        </w:rPr>
        <w:t>Доступ к информации</w:t>
      </w:r>
    </w:p>
    <w:p w:rsidR="00BC2C9F" w:rsidRPr="005A03B3" w:rsidRDefault="00BC2C9F" w:rsidP="00AD7FDD">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5A03B3">
        <w:rPr>
          <w:rFonts w:ascii="Times New Roman" w:eastAsia="Times New Roman" w:hAnsi="Times New Roman" w:cs="Times New Roman"/>
          <w:sz w:val="24"/>
          <w:szCs w:val="24"/>
          <w:lang w:eastAsia="ru-RU"/>
        </w:rPr>
        <w:lastRenderedPageBreak/>
        <w:t>В нынешнее время развита система обратной связи (</w:t>
      </w:r>
      <w:r w:rsidRPr="005A03B3">
        <w:rPr>
          <w:rFonts w:ascii="Times New Roman" w:eastAsia="Times New Roman" w:hAnsi="Times New Roman" w:cs="Times New Roman"/>
          <w:sz w:val="24"/>
          <w:szCs w:val="24"/>
          <w:lang w:val="en-US" w:eastAsia="ru-RU"/>
        </w:rPr>
        <w:t>feedback</w:t>
      </w:r>
      <w:r w:rsidRPr="005A03B3">
        <w:rPr>
          <w:rFonts w:ascii="Times New Roman" w:eastAsia="Times New Roman" w:hAnsi="Times New Roman" w:cs="Times New Roman"/>
          <w:sz w:val="24"/>
          <w:szCs w:val="24"/>
          <w:lang w:eastAsia="ru-RU"/>
        </w:rPr>
        <w:t xml:space="preserve">), обусловленная внесением мнения о продукте, об услугах определенной компании на сайт самим потребителем. Тем самым компании получают лучшее понимание </w:t>
      </w:r>
      <w:r w:rsidRPr="005A03B3">
        <w:rPr>
          <w:rFonts w:ascii="Times New Roman" w:eastAsia="Times New Roman" w:hAnsi="Times New Roman" w:cs="Times New Roman"/>
          <w:sz w:val="24"/>
          <w:szCs w:val="24"/>
          <w:lang w:val="kk-KZ" w:eastAsia="ru-RU"/>
        </w:rPr>
        <w:t xml:space="preserve">потребностей </w:t>
      </w:r>
      <w:r w:rsidRPr="005A03B3">
        <w:rPr>
          <w:rFonts w:ascii="Times New Roman" w:eastAsia="Times New Roman" w:hAnsi="Times New Roman" w:cs="Times New Roman"/>
          <w:sz w:val="24"/>
          <w:szCs w:val="24"/>
          <w:lang w:eastAsia="ru-RU"/>
        </w:rPr>
        <w:t>своих клиентов, позволяя им делиться своими идеями</w:t>
      </w:r>
      <w:r w:rsidR="00BB4775" w:rsidRPr="005A03B3">
        <w:rPr>
          <w:rFonts w:ascii="Times New Roman" w:eastAsia="Times New Roman" w:hAnsi="Times New Roman" w:cs="Times New Roman"/>
          <w:sz w:val="24"/>
          <w:szCs w:val="24"/>
          <w:lang w:eastAsia="ru-RU"/>
        </w:rPr>
        <w:t xml:space="preserve"> для улучшения того или иного продукта либо услуг</w:t>
      </w:r>
      <w:r w:rsidRPr="005A03B3">
        <w:rPr>
          <w:rFonts w:ascii="Times New Roman" w:eastAsia="Times New Roman" w:hAnsi="Times New Roman" w:cs="Times New Roman"/>
          <w:sz w:val="24"/>
          <w:szCs w:val="24"/>
          <w:lang w:eastAsia="ru-RU"/>
        </w:rPr>
        <w:t xml:space="preserve">.  Касательно маркетинга прошлого времени, данная система была более затратной и требовало больше времени выполнения, поскольку раньше все проходило в печатном виде и при анкетировании необходимо было рассылать анкету в другие города, государства или проводить её в живую, на улице. </w:t>
      </w:r>
    </w:p>
    <w:p w:rsidR="00BB4775" w:rsidRPr="005A03B3" w:rsidRDefault="00DB67A9" w:rsidP="00AD7FDD">
      <w:pPr>
        <w:pStyle w:val="a5"/>
        <w:numPr>
          <w:ilvl w:val="0"/>
          <w:numId w:val="9"/>
        </w:numPr>
        <w:shd w:val="clear" w:color="auto" w:fill="FFFFFF"/>
        <w:spacing w:after="0" w:line="240" w:lineRule="auto"/>
        <w:ind w:left="0" w:firstLine="426"/>
        <w:jc w:val="both"/>
        <w:textAlignment w:val="baseline"/>
        <w:rPr>
          <w:rFonts w:ascii="Times New Roman" w:eastAsia="Times New Roman" w:hAnsi="Times New Roman" w:cs="Times New Roman"/>
          <w:sz w:val="24"/>
          <w:szCs w:val="24"/>
          <w:lang w:eastAsia="ru-RU"/>
        </w:rPr>
      </w:pPr>
      <w:r w:rsidRPr="005A03B3">
        <w:rPr>
          <w:rFonts w:ascii="Times New Roman" w:eastAsia="Times New Roman" w:hAnsi="Times New Roman" w:cs="Times New Roman"/>
          <w:bCs/>
          <w:sz w:val="24"/>
          <w:szCs w:val="24"/>
          <w:bdr w:val="none" w:sz="0" w:space="0" w:color="auto" w:frame="1"/>
          <w:lang w:eastAsia="ru-RU"/>
        </w:rPr>
        <w:t>Сервис</w:t>
      </w:r>
    </w:p>
    <w:p w:rsidR="00BB4775" w:rsidRPr="005A03B3" w:rsidRDefault="00BB4775" w:rsidP="00AD7FDD">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5A03B3">
        <w:rPr>
          <w:rFonts w:ascii="Times New Roman" w:eastAsia="Times New Roman" w:hAnsi="Times New Roman" w:cs="Times New Roman"/>
          <w:sz w:val="24"/>
          <w:szCs w:val="24"/>
          <w:lang w:eastAsia="ru-RU"/>
        </w:rPr>
        <w:t>Социальные сети позволили компаниям реагировать на жалобы клиентов, вопросы и проблемы почти мгновенно. Клиенты хотят быть уверены, что, если у них есть проблема, они получат помощь в кратчайшие сроки.</w:t>
      </w:r>
    </w:p>
    <w:p w:rsidR="00DB67A9" w:rsidRPr="005A03B3" w:rsidRDefault="00DB67A9" w:rsidP="00AD7FDD">
      <w:pPr>
        <w:numPr>
          <w:ilvl w:val="0"/>
          <w:numId w:val="9"/>
        </w:numPr>
        <w:shd w:val="clear" w:color="auto" w:fill="FFFFFF"/>
        <w:spacing w:after="0" w:line="240" w:lineRule="auto"/>
        <w:ind w:left="0" w:firstLine="426"/>
        <w:jc w:val="both"/>
        <w:textAlignment w:val="baseline"/>
        <w:rPr>
          <w:rFonts w:ascii="Times New Roman" w:eastAsia="Times New Roman" w:hAnsi="Times New Roman" w:cs="Times New Roman"/>
          <w:sz w:val="24"/>
          <w:szCs w:val="24"/>
          <w:lang w:eastAsia="ru-RU"/>
        </w:rPr>
      </w:pPr>
      <w:r w:rsidRPr="005A03B3">
        <w:rPr>
          <w:rFonts w:ascii="Times New Roman" w:eastAsia="Times New Roman" w:hAnsi="Times New Roman" w:cs="Times New Roman"/>
          <w:bCs/>
          <w:sz w:val="24"/>
          <w:szCs w:val="24"/>
          <w:bdr w:val="none" w:sz="0" w:space="0" w:color="auto" w:frame="1"/>
          <w:lang w:eastAsia="ru-RU"/>
        </w:rPr>
        <w:t>Экономический аспект</w:t>
      </w:r>
    </w:p>
    <w:p w:rsidR="00DB67A9" w:rsidRPr="005A03B3" w:rsidRDefault="00DB67A9" w:rsidP="00AD7FDD">
      <w:pPr>
        <w:spacing w:after="0" w:line="240" w:lineRule="auto"/>
        <w:ind w:firstLine="426"/>
        <w:jc w:val="both"/>
        <w:rPr>
          <w:rFonts w:ascii="Times New Roman" w:eastAsia="Times New Roman" w:hAnsi="Times New Roman" w:cs="Times New Roman"/>
          <w:sz w:val="24"/>
          <w:szCs w:val="24"/>
          <w:lang w:eastAsia="ru-RU"/>
        </w:rPr>
      </w:pPr>
      <w:r w:rsidRPr="005A03B3">
        <w:rPr>
          <w:rFonts w:ascii="Times New Roman" w:hAnsi="Times New Roman" w:cs="Times New Roman"/>
          <w:sz w:val="24"/>
          <w:szCs w:val="24"/>
        </w:rPr>
        <w:t>Ранее традиционные средства маркетинга, такие как радио, телевизионная реклама и печатная реклама, были очень дорогостоящими средствами. </w:t>
      </w:r>
      <w:r w:rsidR="00B966FA" w:rsidRPr="005A03B3">
        <w:rPr>
          <w:rFonts w:ascii="Times New Roman" w:hAnsi="Times New Roman" w:cs="Times New Roman"/>
          <w:sz w:val="24"/>
          <w:szCs w:val="24"/>
        </w:rPr>
        <w:t xml:space="preserve">К примеру, в Москве в 2016 году объявление рекламы на рекламном щите стоило 60000 рублей в месяц. </w:t>
      </w:r>
      <w:r w:rsidRPr="005A03B3">
        <w:rPr>
          <w:rFonts w:ascii="Times New Roman" w:hAnsi="Times New Roman" w:cs="Times New Roman"/>
          <w:sz w:val="24"/>
          <w:szCs w:val="24"/>
        </w:rPr>
        <w:t xml:space="preserve">Но теперь, благодаря маркетингу в социальных сетях, компании или бренды могут связаться со своими целевыми клиентами бесплатно. Использование социальных медиа-платформ, таких как </w:t>
      </w:r>
      <w:proofErr w:type="spellStart"/>
      <w:r w:rsidRPr="005A03B3">
        <w:rPr>
          <w:rFonts w:ascii="Times New Roman" w:hAnsi="Times New Roman" w:cs="Times New Roman"/>
          <w:sz w:val="24"/>
          <w:szCs w:val="24"/>
        </w:rPr>
        <w:t>Facebook</w:t>
      </w:r>
      <w:proofErr w:type="spellEnd"/>
      <w:r w:rsidRPr="005A03B3">
        <w:rPr>
          <w:rFonts w:ascii="Times New Roman" w:hAnsi="Times New Roman" w:cs="Times New Roman"/>
          <w:sz w:val="24"/>
          <w:szCs w:val="24"/>
        </w:rPr>
        <w:t xml:space="preserve">, </w:t>
      </w:r>
      <w:proofErr w:type="spellStart"/>
      <w:r w:rsidRPr="005A03B3">
        <w:rPr>
          <w:rFonts w:ascii="Times New Roman" w:hAnsi="Times New Roman" w:cs="Times New Roman"/>
          <w:sz w:val="24"/>
          <w:szCs w:val="24"/>
        </w:rPr>
        <w:t>Twitter</w:t>
      </w:r>
      <w:proofErr w:type="spellEnd"/>
      <w:r w:rsidRPr="005A03B3">
        <w:rPr>
          <w:rFonts w:ascii="Times New Roman" w:hAnsi="Times New Roman" w:cs="Times New Roman"/>
          <w:sz w:val="24"/>
          <w:szCs w:val="24"/>
        </w:rPr>
        <w:t xml:space="preserve">, </w:t>
      </w:r>
      <w:proofErr w:type="spellStart"/>
      <w:r w:rsidRPr="005A03B3">
        <w:rPr>
          <w:rFonts w:ascii="Times New Roman" w:hAnsi="Times New Roman" w:cs="Times New Roman"/>
          <w:sz w:val="24"/>
          <w:szCs w:val="24"/>
        </w:rPr>
        <w:t>LinkedIn</w:t>
      </w:r>
      <w:proofErr w:type="spellEnd"/>
      <w:r w:rsidRPr="005A03B3">
        <w:rPr>
          <w:rFonts w:ascii="Times New Roman" w:hAnsi="Times New Roman" w:cs="Times New Roman"/>
          <w:sz w:val="24"/>
          <w:szCs w:val="24"/>
        </w:rPr>
        <w:t xml:space="preserve"> и др., могут значительно снизить маркетинговые расходы.</w:t>
      </w:r>
      <w:r w:rsidR="00B966FA" w:rsidRPr="005A03B3">
        <w:rPr>
          <w:rFonts w:ascii="Times New Roman" w:hAnsi="Times New Roman" w:cs="Times New Roman"/>
          <w:sz w:val="24"/>
          <w:szCs w:val="24"/>
          <w:lang w:val="kk-KZ"/>
        </w:rPr>
        <w:t xml:space="preserve"> На 2019 год реклама на платформе </w:t>
      </w:r>
      <w:proofErr w:type="spellStart"/>
      <w:r w:rsidR="00B966FA" w:rsidRPr="005A03B3">
        <w:rPr>
          <w:rFonts w:ascii="Times New Roman" w:hAnsi="Times New Roman" w:cs="Times New Roman"/>
          <w:sz w:val="24"/>
          <w:szCs w:val="24"/>
          <w:lang w:val="en-US"/>
        </w:rPr>
        <w:t>Instagram</w:t>
      </w:r>
      <w:proofErr w:type="spellEnd"/>
      <w:r w:rsidR="00B966FA" w:rsidRPr="005A03B3">
        <w:rPr>
          <w:rFonts w:ascii="Times New Roman" w:hAnsi="Times New Roman" w:cs="Times New Roman"/>
          <w:sz w:val="24"/>
          <w:szCs w:val="24"/>
        </w:rPr>
        <w:t xml:space="preserve"> составляет </w:t>
      </w:r>
      <w:r w:rsidR="0026652C" w:rsidRPr="005A03B3">
        <w:rPr>
          <w:rFonts w:ascii="Times New Roman" w:hAnsi="Times New Roman" w:cs="Times New Roman"/>
          <w:sz w:val="24"/>
          <w:szCs w:val="24"/>
        </w:rPr>
        <w:t xml:space="preserve">5000 рублей в месяц. </w:t>
      </w:r>
      <w:r w:rsidRPr="005A03B3">
        <w:rPr>
          <w:rFonts w:ascii="Times New Roman" w:eastAsia="Times New Roman" w:hAnsi="Times New Roman" w:cs="Times New Roman"/>
          <w:sz w:val="24"/>
          <w:szCs w:val="24"/>
          <w:lang w:eastAsia="ru-RU"/>
        </w:rPr>
        <w:t>Следовательно, социальные медиа</w:t>
      </w:r>
      <w:r w:rsidR="00A0486B" w:rsidRPr="005A03B3">
        <w:rPr>
          <w:rFonts w:ascii="Times New Roman" w:eastAsia="Times New Roman" w:hAnsi="Times New Roman" w:cs="Times New Roman"/>
          <w:sz w:val="24"/>
          <w:szCs w:val="24"/>
          <w:lang w:eastAsia="ru-RU"/>
        </w:rPr>
        <w:t xml:space="preserve"> – это </w:t>
      </w:r>
      <w:r w:rsidRPr="005A03B3">
        <w:rPr>
          <w:rFonts w:ascii="Times New Roman" w:eastAsia="Times New Roman" w:hAnsi="Times New Roman" w:cs="Times New Roman"/>
          <w:sz w:val="24"/>
          <w:szCs w:val="24"/>
          <w:lang w:eastAsia="ru-RU"/>
        </w:rPr>
        <w:t>доступная рекламная платформа.</w:t>
      </w:r>
    </w:p>
    <w:p w:rsidR="0026652C" w:rsidRPr="005A03B3" w:rsidRDefault="0026652C" w:rsidP="00AD7FDD">
      <w:pPr>
        <w:pStyle w:val="a5"/>
        <w:numPr>
          <w:ilvl w:val="0"/>
          <w:numId w:val="9"/>
        </w:numPr>
        <w:shd w:val="clear" w:color="auto" w:fill="FFFFFF"/>
        <w:spacing w:after="0" w:line="240" w:lineRule="auto"/>
        <w:ind w:left="0" w:firstLine="426"/>
        <w:jc w:val="both"/>
        <w:textAlignment w:val="baseline"/>
        <w:rPr>
          <w:rFonts w:ascii="Times New Roman" w:eastAsia="Times New Roman" w:hAnsi="Times New Roman" w:cs="Times New Roman"/>
          <w:sz w:val="24"/>
          <w:szCs w:val="24"/>
          <w:lang w:eastAsia="ru-RU"/>
        </w:rPr>
      </w:pPr>
      <w:r w:rsidRPr="005A03B3">
        <w:rPr>
          <w:rFonts w:ascii="Times New Roman" w:eastAsia="Times New Roman" w:hAnsi="Times New Roman" w:cs="Times New Roman"/>
          <w:sz w:val="24"/>
          <w:szCs w:val="24"/>
          <w:lang w:eastAsia="ru-RU"/>
        </w:rPr>
        <w:t>Связь</w:t>
      </w:r>
    </w:p>
    <w:p w:rsidR="0026652C" w:rsidRPr="005A03B3" w:rsidRDefault="0026652C" w:rsidP="00AD7FDD">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5A03B3">
        <w:rPr>
          <w:rFonts w:ascii="Times New Roman" w:eastAsia="Times New Roman" w:hAnsi="Times New Roman" w:cs="Times New Roman"/>
          <w:sz w:val="24"/>
          <w:szCs w:val="24"/>
          <w:lang w:eastAsia="ru-RU"/>
        </w:rPr>
        <w:t>Предприятия всегда будут взаимодействовать с клиентами в плане изменения предпочтений, образа жизни и ресурсов и адаптироваться к меняющимся интересам потребителей.</w:t>
      </w:r>
    </w:p>
    <w:p w:rsidR="0026652C" w:rsidRPr="005A03B3" w:rsidRDefault="0026652C" w:rsidP="00AD7FDD">
      <w:pPr>
        <w:pStyle w:val="a5"/>
        <w:numPr>
          <w:ilvl w:val="0"/>
          <w:numId w:val="9"/>
        </w:numPr>
        <w:shd w:val="clear" w:color="auto" w:fill="FFFFFF"/>
        <w:spacing w:after="0" w:line="240" w:lineRule="auto"/>
        <w:ind w:left="0" w:firstLine="426"/>
        <w:jc w:val="both"/>
        <w:textAlignment w:val="baseline"/>
        <w:rPr>
          <w:rFonts w:ascii="Times New Roman" w:eastAsia="Times New Roman" w:hAnsi="Times New Roman" w:cs="Times New Roman"/>
          <w:sz w:val="24"/>
          <w:szCs w:val="24"/>
          <w:lang w:eastAsia="ru-RU"/>
        </w:rPr>
      </w:pPr>
      <w:r w:rsidRPr="005A03B3">
        <w:rPr>
          <w:rFonts w:ascii="Times New Roman" w:eastAsia="Times New Roman" w:hAnsi="Times New Roman" w:cs="Times New Roman"/>
          <w:sz w:val="24"/>
          <w:szCs w:val="24"/>
          <w:lang w:eastAsia="ru-RU"/>
        </w:rPr>
        <w:t>Продажи</w:t>
      </w:r>
    </w:p>
    <w:p w:rsidR="0026652C" w:rsidRPr="0048604F" w:rsidRDefault="0026652C" w:rsidP="00AD7FDD">
      <w:pPr>
        <w:shd w:val="clear" w:color="auto" w:fill="FFFFFF"/>
        <w:spacing w:after="0" w:line="240" w:lineRule="auto"/>
        <w:ind w:firstLine="426"/>
        <w:jc w:val="both"/>
        <w:textAlignment w:val="baseline"/>
        <w:rPr>
          <w:rFonts w:ascii="Times New Roman" w:eastAsia="Times New Roman" w:hAnsi="Times New Roman" w:cs="Times New Roman"/>
          <w:sz w:val="24"/>
          <w:szCs w:val="24"/>
          <w:lang w:val="kk-KZ" w:eastAsia="ru-RU"/>
        </w:rPr>
      </w:pPr>
      <w:r w:rsidRPr="005A03B3">
        <w:rPr>
          <w:rFonts w:ascii="Times New Roman" w:eastAsia="Times New Roman" w:hAnsi="Times New Roman" w:cs="Times New Roman"/>
          <w:bCs/>
          <w:sz w:val="24"/>
          <w:szCs w:val="24"/>
          <w:bdr w:val="none" w:sz="0" w:space="0" w:color="auto" w:frame="1"/>
          <w:lang w:eastAsia="ru-RU"/>
        </w:rPr>
        <w:t>С появлением социальных сетей в нашей жизни, безусловно, возросло и время проводимое на разных социальных платформах, что определенно п</w:t>
      </w:r>
      <w:r w:rsidRPr="005A03B3">
        <w:rPr>
          <w:rFonts w:ascii="Times New Roman" w:eastAsia="Times New Roman" w:hAnsi="Times New Roman" w:cs="Times New Roman"/>
          <w:sz w:val="24"/>
          <w:szCs w:val="24"/>
          <w:lang w:eastAsia="ru-RU"/>
        </w:rPr>
        <w:t xml:space="preserve">овышает </w:t>
      </w:r>
      <w:r w:rsidRPr="005A03B3">
        <w:rPr>
          <w:rFonts w:ascii="Times New Roman" w:eastAsia="Times New Roman" w:hAnsi="Times New Roman" w:cs="Times New Roman"/>
          <w:sz w:val="24"/>
          <w:szCs w:val="24"/>
          <w:lang w:val="kk-KZ" w:eastAsia="ru-RU"/>
        </w:rPr>
        <w:t>видимость</w:t>
      </w:r>
      <w:r w:rsidRPr="005A03B3">
        <w:rPr>
          <w:rFonts w:ascii="Times New Roman" w:eastAsia="Times New Roman" w:hAnsi="Times New Roman" w:cs="Times New Roman"/>
          <w:sz w:val="24"/>
          <w:szCs w:val="24"/>
          <w:lang w:eastAsia="ru-RU"/>
        </w:rPr>
        <w:t xml:space="preserve"> компаний, брендов через социальные сети. Так же это создает возможность </w:t>
      </w:r>
      <w:r w:rsidRPr="005A03B3">
        <w:rPr>
          <w:rFonts w:ascii="Times New Roman" w:hAnsi="Times New Roman" w:cs="Times New Roman"/>
          <w:sz w:val="24"/>
          <w:szCs w:val="24"/>
        </w:rPr>
        <w:t xml:space="preserve">использовать тактику для построения и создания профилей брендов, таких как </w:t>
      </w:r>
      <w:proofErr w:type="spellStart"/>
      <w:r w:rsidRPr="005A03B3">
        <w:rPr>
          <w:rFonts w:ascii="Times New Roman" w:hAnsi="Times New Roman" w:cs="Times New Roman"/>
          <w:sz w:val="24"/>
          <w:szCs w:val="24"/>
        </w:rPr>
        <w:t>фан</w:t>
      </w:r>
      <w:proofErr w:type="spellEnd"/>
      <w:r w:rsidRPr="005A03B3">
        <w:rPr>
          <w:rFonts w:ascii="Times New Roman" w:hAnsi="Times New Roman" w:cs="Times New Roman"/>
          <w:sz w:val="24"/>
          <w:szCs w:val="24"/>
        </w:rPr>
        <w:t>-страницы, конкурсы и т.д.</w:t>
      </w:r>
      <w:r w:rsidRPr="005A03B3">
        <w:rPr>
          <w:rFonts w:ascii="Times New Roman" w:eastAsia="Times New Roman" w:hAnsi="Times New Roman" w:cs="Times New Roman"/>
          <w:sz w:val="24"/>
          <w:szCs w:val="24"/>
          <w:lang w:eastAsia="ru-RU"/>
        </w:rPr>
        <w:t xml:space="preserve"> Это, в свою очередь, превращает потенциальных клиентов в реальных клиентов </w:t>
      </w:r>
      <w:r w:rsidR="00151F2C" w:rsidRPr="005A03B3">
        <w:rPr>
          <w:rFonts w:ascii="Times New Roman" w:eastAsia="Times New Roman" w:hAnsi="Times New Roman" w:cs="Times New Roman"/>
          <w:sz w:val="24"/>
          <w:szCs w:val="24"/>
          <w:lang w:eastAsia="ru-RU"/>
        </w:rPr>
        <w:t>[4</w:t>
      </w:r>
      <w:r w:rsidR="0048604F">
        <w:rPr>
          <w:rFonts w:ascii="Times New Roman" w:eastAsia="Times New Roman" w:hAnsi="Times New Roman" w:cs="Times New Roman"/>
          <w:sz w:val="24"/>
          <w:szCs w:val="24"/>
          <w:lang w:val="kk-KZ" w:eastAsia="ru-RU"/>
        </w:rPr>
        <w:t>,</w:t>
      </w:r>
      <w:r w:rsidR="0048604F" w:rsidRPr="0048604F">
        <w:rPr>
          <w:rFonts w:ascii="Times New Roman" w:eastAsia="Times New Roman" w:hAnsi="Times New Roman" w:cs="Times New Roman"/>
          <w:sz w:val="24"/>
          <w:szCs w:val="24"/>
          <w:lang w:eastAsia="ru-RU"/>
        </w:rPr>
        <w:t xml:space="preserve"> 10</w:t>
      </w:r>
      <w:r w:rsidR="0048604F">
        <w:rPr>
          <w:rFonts w:ascii="Times New Roman" w:eastAsia="Times New Roman" w:hAnsi="Times New Roman" w:cs="Times New Roman"/>
          <w:sz w:val="24"/>
          <w:szCs w:val="24"/>
          <w:lang w:val="kk-KZ" w:eastAsia="ru-RU"/>
        </w:rPr>
        <w:t>стр.</w:t>
      </w:r>
      <w:r w:rsidR="00151F2C" w:rsidRPr="005A03B3">
        <w:rPr>
          <w:rFonts w:ascii="Times New Roman" w:eastAsia="Times New Roman" w:hAnsi="Times New Roman" w:cs="Times New Roman"/>
          <w:sz w:val="24"/>
          <w:szCs w:val="24"/>
          <w:lang w:eastAsia="ru-RU"/>
        </w:rPr>
        <w:t>]</w:t>
      </w:r>
      <w:r w:rsidR="0048604F">
        <w:rPr>
          <w:rFonts w:ascii="Times New Roman" w:eastAsia="Times New Roman" w:hAnsi="Times New Roman" w:cs="Times New Roman"/>
          <w:sz w:val="24"/>
          <w:szCs w:val="24"/>
          <w:lang w:val="kk-KZ" w:eastAsia="ru-RU"/>
        </w:rPr>
        <w:t>.</w:t>
      </w:r>
    </w:p>
    <w:p w:rsidR="00FF552A" w:rsidRPr="005A03B3" w:rsidRDefault="001B0D25" w:rsidP="00AD7FDD">
      <w:pPr>
        <w:shd w:val="clear" w:color="auto" w:fill="FFFFFF"/>
        <w:spacing w:after="0" w:line="240" w:lineRule="auto"/>
        <w:ind w:firstLine="426"/>
        <w:jc w:val="both"/>
        <w:textAlignment w:val="baseline"/>
        <w:rPr>
          <w:rFonts w:ascii="Times New Roman" w:hAnsi="Times New Roman" w:cs="Times New Roman"/>
          <w:sz w:val="24"/>
          <w:szCs w:val="24"/>
          <w:shd w:val="clear" w:color="auto" w:fill="FFFFFF"/>
        </w:rPr>
      </w:pPr>
      <w:r w:rsidRPr="005A03B3">
        <w:rPr>
          <w:rFonts w:ascii="Times New Roman" w:eastAsia="Times New Roman" w:hAnsi="Times New Roman" w:cs="Times New Roman"/>
          <w:sz w:val="24"/>
          <w:szCs w:val="24"/>
          <w:lang w:eastAsia="ru-RU"/>
        </w:rPr>
        <w:t xml:space="preserve">Безусловно, социальные сети уже давно вошли в жизнь обывателя по всему миру. </w:t>
      </w:r>
      <w:proofErr w:type="spellStart"/>
      <w:r w:rsidR="00C12DE1" w:rsidRPr="005A03B3">
        <w:rPr>
          <w:rFonts w:ascii="Times New Roman" w:eastAsia="Times New Roman" w:hAnsi="Times New Roman" w:cs="Times New Roman"/>
          <w:sz w:val="24"/>
          <w:szCs w:val="24"/>
          <w:lang w:eastAsia="ru-RU"/>
        </w:rPr>
        <w:t>Cогласно</w:t>
      </w:r>
      <w:proofErr w:type="spellEnd"/>
      <w:r w:rsidR="00C12DE1" w:rsidRPr="005A03B3">
        <w:rPr>
          <w:rFonts w:ascii="Times New Roman" w:eastAsia="Times New Roman" w:hAnsi="Times New Roman" w:cs="Times New Roman"/>
          <w:sz w:val="24"/>
          <w:szCs w:val="24"/>
          <w:lang w:eastAsia="ru-RU"/>
        </w:rPr>
        <w:t xml:space="preserve"> исследованию </w:t>
      </w:r>
      <w:r w:rsidR="00C12DE1" w:rsidRPr="005A03B3">
        <w:rPr>
          <w:rFonts w:ascii="Times New Roman" w:eastAsia="Times New Roman" w:hAnsi="Times New Roman" w:cs="Times New Roman"/>
          <w:sz w:val="24"/>
          <w:szCs w:val="24"/>
          <w:lang w:val="en-US" w:eastAsia="ru-RU"/>
        </w:rPr>
        <w:t>Social</w:t>
      </w:r>
      <w:r w:rsidR="00C12DE1" w:rsidRPr="005A03B3">
        <w:rPr>
          <w:rFonts w:ascii="Times New Roman" w:eastAsia="Times New Roman" w:hAnsi="Times New Roman" w:cs="Times New Roman"/>
          <w:sz w:val="24"/>
          <w:szCs w:val="24"/>
          <w:lang w:eastAsia="ru-RU"/>
        </w:rPr>
        <w:t xml:space="preserve"> </w:t>
      </w:r>
      <w:r w:rsidR="00C12DE1" w:rsidRPr="005A03B3">
        <w:rPr>
          <w:rFonts w:ascii="Times New Roman" w:eastAsia="Times New Roman" w:hAnsi="Times New Roman" w:cs="Times New Roman"/>
          <w:sz w:val="24"/>
          <w:szCs w:val="24"/>
          <w:lang w:val="en-US" w:eastAsia="ru-RU"/>
        </w:rPr>
        <w:t>Media</w:t>
      </w:r>
      <w:r w:rsidR="00C12DE1" w:rsidRPr="005A03B3">
        <w:rPr>
          <w:rFonts w:ascii="Times New Roman" w:eastAsia="Times New Roman" w:hAnsi="Times New Roman" w:cs="Times New Roman"/>
          <w:sz w:val="24"/>
          <w:szCs w:val="24"/>
          <w:lang w:eastAsia="ru-RU"/>
        </w:rPr>
        <w:t xml:space="preserve"> </w:t>
      </w:r>
      <w:r w:rsidR="00C12DE1" w:rsidRPr="005A03B3">
        <w:rPr>
          <w:rFonts w:ascii="Times New Roman" w:eastAsia="Times New Roman" w:hAnsi="Times New Roman" w:cs="Times New Roman"/>
          <w:sz w:val="24"/>
          <w:szCs w:val="24"/>
          <w:lang w:val="en-US" w:eastAsia="ru-RU"/>
        </w:rPr>
        <w:t>Around</w:t>
      </w:r>
      <w:r w:rsidR="00C12DE1" w:rsidRPr="005A03B3">
        <w:rPr>
          <w:rFonts w:ascii="Times New Roman" w:eastAsia="Times New Roman" w:hAnsi="Times New Roman" w:cs="Times New Roman"/>
          <w:sz w:val="24"/>
          <w:szCs w:val="24"/>
          <w:lang w:eastAsia="ru-RU"/>
        </w:rPr>
        <w:t xml:space="preserve"> </w:t>
      </w:r>
      <w:r w:rsidR="00C12DE1" w:rsidRPr="005A03B3">
        <w:rPr>
          <w:rFonts w:ascii="Times New Roman" w:eastAsia="Times New Roman" w:hAnsi="Times New Roman" w:cs="Times New Roman"/>
          <w:sz w:val="24"/>
          <w:szCs w:val="24"/>
          <w:lang w:val="en-US" w:eastAsia="ru-RU"/>
        </w:rPr>
        <w:t>the</w:t>
      </w:r>
      <w:r w:rsidR="00C12DE1" w:rsidRPr="005A03B3">
        <w:rPr>
          <w:rFonts w:ascii="Times New Roman" w:eastAsia="Times New Roman" w:hAnsi="Times New Roman" w:cs="Times New Roman"/>
          <w:sz w:val="24"/>
          <w:szCs w:val="24"/>
          <w:lang w:eastAsia="ru-RU"/>
        </w:rPr>
        <w:t xml:space="preserve"> </w:t>
      </w:r>
      <w:r w:rsidR="00C12DE1" w:rsidRPr="005A03B3">
        <w:rPr>
          <w:rFonts w:ascii="Times New Roman" w:eastAsia="Times New Roman" w:hAnsi="Times New Roman" w:cs="Times New Roman"/>
          <w:sz w:val="24"/>
          <w:szCs w:val="24"/>
          <w:lang w:val="en-US" w:eastAsia="ru-RU"/>
        </w:rPr>
        <w:t>World</w:t>
      </w:r>
      <w:r w:rsidR="00C12DE1" w:rsidRPr="005A03B3">
        <w:rPr>
          <w:rFonts w:ascii="Times New Roman" w:eastAsia="Times New Roman" w:hAnsi="Times New Roman" w:cs="Times New Roman"/>
          <w:sz w:val="24"/>
          <w:szCs w:val="24"/>
          <w:lang w:eastAsia="ru-RU"/>
        </w:rPr>
        <w:t>,</w:t>
      </w:r>
      <w:r w:rsidR="00F23A42" w:rsidRPr="005A03B3">
        <w:rPr>
          <w:rFonts w:ascii="Times New Roman" w:eastAsia="Times New Roman" w:hAnsi="Times New Roman" w:cs="Times New Roman"/>
          <w:sz w:val="24"/>
          <w:szCs w:val="24"/>
          <w:lang w:eastAsia="ru-RU"/>
        </w:rPr>
        <w:t xml:space="preserve"> опубликованному  в апреле 2017 года, шесть из десяти человек </w:t>
      </w:r>
      <w:r w:rsidR="00C12DE1" w:rsidRPr="005A03B3">
        <w:rPr>
          <w:rFonts w:ascii="Times New Roman" w:eastAsia="Times New Roman" w:hAnsi="Times New Roman" w:cs="Times New Roman"/>
          <w:sz w:val="24"/>
          <w:szCs w:val="24"/>
          <w:lang w:eastAsia="ru-RU"/>
        </w:rPr>
        <w:t>по всему миру</w:t>
      </w:r>
      <w:r w:rsidR="00F23A42" w:rsidRPr="005A03B3">
        <w:rPr>
          <w:rFonts w:ascii="Times New Roman" w:eastAsia="Times New Roman" w:hAnsi="Times New Roman" w:cs="Times New Roman"/>
          <w:sz w:val="24"/>
          <w:szCs w:val="24"/>
          <w:lang w:eastAsia="ru-RU"/>
        </w:rPr>
        <w:t xml:space="preserve"> хотя бы один раз в день</w:t>
      </w:r>
      <w:r w:rsidR="00EE41B7" w:rsidRPr="005A03B3">
        <w:rPr>
          <w:rFonts w:ascii="Times New Roman" w:eastAsia="Times New Roman" w:hAnsi="Times New Roman" w:cs="Times New Roman"/>
          <w:sz w:val="24"/>
          <w:szCs w:val="24"/>
          <w:lang w:eastAsia="ru-RU"/>
        </w:rPr>
        <w:t xml:space="preserve"> посещают ту или иную </w:t>
      </w:r>
      <w:proofErr w:type="spellStart"/>
      <w:r w:rsidR="00EE41B7" w:rsidRPr="005A03B3">
        <w:rPr>
          <w:rFonts w:ascii="Times New Roman" w:eastAsia="Times New Roman" w:hAnsi="Times New Roman" w:cs="Times New Roman"/>
          <w:sz w:val="24"/>
          <w:szCs w:val="24"/>
          <w:lang w:eastAsia="ru-RU"/>
        </w:rPr>
        <w:t>соц</w:t>
      </w:r>
      <w:proofErr w:type="gramStart"/>
      <w:r w:rsidR="00EE41B7" w:rsidRPr="005A03B3">
        <w:rPr>
          <w:rFonts w:ascii="Times New Roman" w:eastAsia="Times New Roman" w:hAnsi="Times New Roman" w:cs="Times New Roman"/>
          <w:sz w:val="24"/>
          <w:szCs w:val="24"/>
          <w:lang w:eastAsia="ru-RU"/>
        </w:rPr>
        <w:t>.с</w:t>
      </w:r>
      <w:proofErr w:type="gramEnd"/>
      <w:r w:rsidR="00EE41B7" w:rsidRPr="005A03B3">
        <w:rPr>
          <w:rFonts w:ascii="Times New Roman" w:eastAsia="Times New Roman" w:hAnsi="Times New Roman" w:cs="Times New Roman"/>
          <w:sz w:val="24"/>
          <w:szCs w:val="24"/>
          <w:lang w:eastAsia="ru-RU"/>
        </w:rPr>
        <w:t>еть</w:t>
      </w:r>
      <w:proofErr w:type="spellEnd"/>
      <w:r w:rsidR="00EE41B7" w:rsidRPr="005A03B3">
        <w:rPr>
          <w:rFonts w:ascii="Times New Roman" w:eastAsia="Times New Roman" w:hAnsi="Times New Roman" w:cs="Times New Roman"/>
          <w:sz w:val="24"/>
          <w:szCs w:val="24"/>
          <w:lang w:eastAsia="ru-RU"/>
        </w:rPr>
        <w:t>., в том числе и в Казахстане. Однако д</w:t>
      </w:r>
      <w:r w:rsidR="00EE41B7" w:rsidRPr="005A03B3">
        <w:rPr>
          <w:rFonts w:ascii="Times New Roman" w:hAnsi="Times New Roman" w:cs="Times New Roman"/>
          <w:sz w:val="24"/>
          <w:szCs w:val="24"/>
          <w:shd w:val="clear" w:color="auto" w:fill="FFFFFF"/>
        </w:rPr>
        <w:t xml:space="preserve">ля Казахстана понятие интернет-маркетинга новое и широко применяться он стал только в последние годы. </w:t>
      </w:r>
    </w:p>
    <w:p w:rsidR="00C1045F" w:rsidRPr="005A03B3" w:rsidRDefault="00C1045F" w:rsidP="00AD7FDD">
      <w:pPr>
        <w:shd w:val="clear" w:color="auto" w:fill="FFFFFF"/>
        <w:spacing w:after="0" w:line="240" w:lineRule="auto"/>
        <w:ind w:firstLine="426"/>
        <w:jc w:val="both"/>
        <w:textAlignment w:val="baseline"/>
        <w:rPr>
          <w:rFonts w:ascii="Times New Roman" w:hAnsi="Times New Roman" w:cs="Times New Roman"/>
          <w:sz w:val="24"/>
          <w:szCs w:val="24"/>
          <w:shd w:val="clear" w:color="auto" w:fill="FFFFFF"/>
        </w:rPr>
      </w:pPr>
      <w:r w:rsidRPr="005A03B3">
        <w:rPr>
          <w:rFonts w:ascii="Times New Roman" w:hAnsi="Times New Roman" w:cs="Times New Roman"/>
          <w:sz w:val="24"/>
          <w:szCs w:val="24"/>
          <w:shd w:val="clear" w:color="auto" w:fill="FFFFFF"/>
        </w:rPr>
        <w:t>По проведенному исследованию</w:t>
      </w:r>
      <w:r w:rsidR="00C161AC" w:rsidRPr="005A03B3">
        <w:rPr>
          <w:rFonts w:ascii="Times New Roman" w:hAnsi="Times New Roman" w:cs="Times New Roman"/>
          <w:sz w:val="24"/>
          <w:szCs w:val="24"/>
          <w:shd w:val="clear" w:color="auto" w:fill="FFFFFF"/>
        </w:rPr>
        <w:t xml:space="preserve"> группой по анализу и консультациям ACT Казахстан,</w:t>
      </w:r>
      <w:r w:rsidRPr="005A03B3">
        <w:rPr>
          <w:rFonts w:ascii="Times New Roman" w:hAnsi="Times New Roman" w:cs="Times New Roman"/>
          <w:sz w:val="24"/>
          <w:szCs w:val="24"/>
          <w:shd w:val="clear" w:color="auto" w:fill="FFFFFF"/>
        </w:rPr>
        <w:t xml:space="preserve"> методом телефонного опроса в октябре 2016 года, выявилось процентное соотношение внедрения реклам на разные социальные платформы. Стоит отметить, что</w:t>
      </w:r>
      <w:r w:rsidR="00CC7759" w:rsidRPr="005A03B3">
        <w:rPr>
          <w:rFonts w:ascii="Times New Roman" w:hAnsi="Times New Roman" w:cs="Times New Roman"/>
          <w:sz w:val="24"/>
          <w:szCs w:val="24"/>
          <w:shd w:val="clear" w:color="auto" w:fill="FFFFFF"/>
        </w:rPr>
        <w:t xml:space="preserve"> позиции лидеров</w:t>
      </w:r>
      <w:r w:rsidRPr="005A03B3">
        <w:rPr>
          <w:rFonts w:ascii="Times New Roman" w:hAnsi="Times New Roman" w:cs="Times New Roman"/>
          <w:sz w:val="24"/>
          <w:szCs w:val="24"/>
          <w:shd w:val="clear" w:color="auto" w:fill="FFFFFF"/>
        </w:rPr>
        <w:t xml:space="preserve"> имеют такие социальные сети как, </w:t>
      </w:r>
      <w:r w:rsidRPr="005A03B3">
        <w:rPr>
          <w:rFonts w:ascii="Times New Roman" w:hAnsi="Times New Roman" w:cs="Times New Roman"/>
          <w:sz w:val="24"/>
          <w:szCs w:val="24"/>
          <w:shd w:val="clear" w:color="auto" w:fill="FFFFFF"/>
          <w:lang w:val="en-US"/>
        </w:rPr>
        <w:t>Facebook</w:t>
      </w:r>
      <w:r w:rsidRPr="005A03B3">
        <w:rPr>
          <w:rFonts w:ascii="Times New Roman" w:hAnsi="Times New Roman" w:cs="Times New Roman"/>
          <w:sz w:val="24"/>
          <w:szCs w:val="24"/>
          <w:shd w:val="clear" w:color="auto" w:fill="FFFFFF"/>
        </w:rPr>
        <w:t xml:space="preserve"> (84%), </w:t>
      </w:r>
      <w:proofErr w:type="spellStart"/>
      <w:r w:rsidRPr="005A03B3">
        <w:rPr>
          <w:rFonts w:ascii="Times New Roman" w:hAnsi="Times New Roman" w:cs="Times New Roman"/>
          <w:sz w:val="24"/>
          <w:szCs w:val="24"/>
          <w:shd w:val="clear" w:color="auto" w:fill="FFFFFF"/>
          <w:lang w:val="en-US"/>
        </w:rPr>
        <w:t>Instagram</w:t>
      </w:r>
      <w:proofErr w:type="spellEnd"/>
      <w:r w:rsidRPr="005A03B3">
        <w:rPr>
          <w:rFonts w:ascii="Times New Roman" w:hAnsi="Times New Roman" w:cs="Times New Roman"/>
          <w:sz w:val="24"/>
          <w:szCs w:val="24"/>
          <w:shd w:val="clear" w:color="auto" w:fill="FFFFFF"/>
        </w:rPr>
        <w:t xml:space="preserve"> (62%) и </w:t>
      </w:r>
      <w:proofErr w:type="spellStart"/>
      <w:r w:rsidRPr="005A03B3">
        <w:rPr>
          <w:rFonts w:ascii="Times New Roman" w:hAnsi="Times New Roman" w:cs="Times New Roman"/>
          <w:sz w:val="24"/>
          <w:szCs w:val="24"/>
          <w:shd w:val="clear" w:color="auto" w:fill="FFFFFF"/>
          <w:lang w:val="en-US"/>
        </w:rPr>
        <w:t>Vkontakte</w:t>
      </w:r>
      <w:proofErr w:type="spellEnd"/>
      <w:r w:rsidRPr="005A03B3">
        <w:rPr>
          <w:rFonts w:ascii="Times New Roman" w:hAnsi="Times New Roman" w:cs="Times New Roman"/>
          <w:sz w:val="24"/>
          <w:szCs w:val="24"/>
          <w:shd w:val="clear" w:color="auto" w:fill="FFFFFF"/>
        </w:rPr>
        <w:t xml:space="preserve"> (30%).  </w:t>
      </w:r>
      <w:r w:rsidR="00D576AE" w:rsidRPr="005A03B3">
        <w:rPr>
          <w:rFonts w:ascii="Times New Roman" w:hAnsi="Times New Roman" w:cs="Times New Roman"/>
          <w:sz w:val="24"/>
          <w:szCs w:val="24"/>
          <w:shd w:val="clear" w:color="auto" w:fill="FFFFFF"/>
        </w:rPr>
        <w:t xml:space="preserve">Объясняются эти данные тем, что появление современных технологий позволяет оптимизировать расходы на организацию маркетинговых коммуникаций, расширение возможностей охвата целевых аудиторий и выход на новые сегменты пользователей. </w:t>
      </w:r>
      <w:r w:rsidRPr="005A03B3">
        <w:rPr>
          <w:rFonts w:ascii="Times New Roman" w:eastAsia="Times New Roman" w:hAnsi="Times New Roman" w:cs="Times New Roman"/>
          <w:sz w:val="24"/>
          <w:szCs w:val="24"/>
          <w:lang w:eastAsia="ru-RU"/>
        </w:rPr>
        <w:t>В исследовании приняли участие</w:t>
      </w:r>
      <w:hyperlink r:id="rId7" w:history="1">
        <w:r w:rsidRPr="005A03B3">
          <w:rPr>
            <w:rFonts w:ascii="Times New Roman" w:eastAsia="Times New Roman" w:hAnsi="Times New Roman" w:cs="Times New Roman"/>
            <w:sz w:val="24"/>
            <w:szCs w:val="24"/>
            <w:lang w:eastAsia="ru-RU"/>
          </w:rPr>
          <w:t> 74 казахстанские компании</w:t>
        </w:r>
      </w:hyperlink>
      <w:r w:rsidRPr="005A03B3">
        <w:rPr>
          <w:rFonts w:ascii="Times New Roman" w:eastAsia="Times New Roman" w:hAnsi="Times New Roman" w:cs="Times New Roman"/>
          <w:sz w:val="24"/>
          <w:szCs w:val="24"/>
          <w:lang w:eastAsia="ru-RU"/>
        </w:rPr>
        <w:t>, из следующих сфер деятельности: банки, строительные компании, отели, медицинские услуги, фармацевтические компании, образование, производственные компании (продукты питания, напитки), IT-компании, компании из индустрии развлечений и другие.</w:t>
      </w:r>
    </w:p>
    <w:p w:rsidR="00FF153A" w:rsidRPr="005A03B3" w:rsidRDefault="00FF153A" w:rsidP="00AD7FDD">
      <w:pPr>
        <w:spacing w:after="0" w:line="240" w:lineRule="auto"/>
        <w:ind w:firstLine="426"/>
        <w:jc w:val="both"/>
        <w:rPr>
          <w:rFonts w:ascii="Times New Roman" w:hAnsi="Times New Roman" w:cs="Times New Roman"/>
          <w:sz w:val="24"/>
          <w:szCs w:val="24"/>
        </w:rPr>
      </w:pPr>
      <w:r w:rsidRPr="005A03B3">
        <w:rPr>
          <w:rFonts w:ascii="Times New Roman" w:hAnsi="Times New Roman" w:cs="Times New Roman"/>
          <w:sz w:val="24"/>
          <w:szCs w:val="24"/>
          <w:lang w:val="kk-KZ"/>
        </w:rPr>
        <w:t>В заключении,</w:t>
      </w:r>
      <w:r w:rsidR="00627B50" w:rsidRPr="005A03B3">
        <w:rPr>
          <w:rFonts w:ascii="Times New Roman" w:hAnsi="Times New Roman" w:cs="Times New Roman"/>
          <w:sz w:val="24"/>
          <w:szCs w:val="24"/>
          <w:lang w:val="kk-KZ"/>
        </w:rPr>
        <w:t xml:space="preserve"> хотелось бы сказать, </w:t>
      </w:r>
      <w:r w:rsidRPr="005A03B3">
        <w:rPr>
          <w:rFonts w:ascii="Times New Roman" w:hAnsi="Times New Roman" w:cs="Times New Roman"/>
          <w:sz w:val="24"/>
          <w:szCs w:val="24"/>
          <w:lang w:val="kk-KZ"/>
        </w:rPr>
        <w:t>что социальные сети являются прекрасным инструментом для маркетинга,</w:t>
      </w:r>
      <w:r w:rsidR="007E63CE" w:rsidRPr="005A03B3">
        <w:rPr>
          <w:rFonts w:ascii="Times New Roman" w:hAnsi="Times New Roman" w:cs="Times New Roman"/>
          <w:sz w:val="24"/>
          <w:szCs w:val="24"/>
          <w:lang w:val="kk-KZ"/>
        </w:rPr>
        <w:t xml:space="preserve"> </w:t>
      </w:r>
      <w:r w:rsidRPr="005A03B3">
        <w:rPr>
          <w:rFonts w:ascii="Times New Roman" w:hAnsi="Times New Roman" w:cs="Times New Roman"/>
          <w:sz w:val="24"/>
          <w:szCs w:val="24"/>
          <w:lang w:val="kk-KZ"/>
        </w:rPr>
        <w:t>с множествами возможностями</w:t>
      </w:r>
      <w:r w:rsidR="00627B50" w:rsidRPr="005A03B3">
        <w:rPr>
          <w:rFonts w:ascii="Times New Roman" w:hAnsi="Times New Roman" w:cs="Times New Roman"/>
          <w:sz w:val="24"/>
          <w:szCs w:val="24"/>
          <w:lang w:val="kk-KZ"/>
        </w:rPr>
        <w:t xml:space="preserve"> и достаточно неотъемлимой частью нашего мира</w:t>
      </w:r>
      <w:r w:rsidRPr="005A03B3">
        <w:rPr>
          <w:rFonts w:ascii="Times New Roman" w:hAnsi="Times New Roman" w:cs="Times New Roman"/>
          <w:sz w:val="24"/>
          <w:szCs w:val="24"/>
          <w:lang w:val="kk-KZ"/>
        </w:rPr>
        <w:t>.</w:t>
      </w:r>
      <w:r w:rsidR="006B7941" w:rsidRPr="005A03B3">
        <w:rPr>
          <w:rFonts w:ascii="Times New Roman" w:hAnsi="Times New Roman" w:cs="Times New Roman"/>
          <w:sz w:val="24"/>
          <w:szCs w:val="24"/>
        </w:rPr>
        <w:t xml:space="preserve"> </w:t>
      </w:r>
      <w:r w:rsidR="006B7941" w:rsidRPr="005A03B3">
        <w:rPr>
          <w:rFonts w:ascii="Times New Roman" w:hAnsi="Times New Roman" w:cs="Times New Roman"/>
          <w:sz w:val="24"/>
          <w:szCs w:val="24"/>
          <w:lang w:val="kk-KZ"/>
        </w:rPr>
        <w:t>Мо</w:t>
      </w:r>
      <w:proofErr w:type="spellStart"/>
      <w:r w:rsidR="006B7941" w:rsidRPr="005A03B3">
        <w:rPr>
          <w:rFonts w:ascii="Times New Roman" w:hAnsi="Times New Roman" w:cs="Times New Roman"/>
          <w:sz w:val="24"/>
          <w:szCs w:val="24"/>
        </w:rPr>
        <w:t>жно</w:t>
      </w:r>
      <w:proofErr w:type="spellEnd"/>
      <w:r w:rsidR="006B7941" w:rsidRPr="005A03B3">
        <w:rPr>
          <w:rFonts w:ascii="Times New Roman" w:hAnsi="Times New Roman" w:cs="Times New Roman"/>
          <w:sz w:val="24"/>
          <w:szCs w:val="24"/>
        </w:rPr>
        <w:t xml:space="preserve"> по-настоящему взаимодействовать с пользователями и рассказывать им, что делает ваш бренд уникальным.</w:t>
      </w:r>
      <w:r w:rsidR="007E63CE" w:rsidRPr="005A03B3">
        <w:rPr>
          <w:rFonts w:ascii="Times New Roman" w:hAnsi="Times New Roman" w:cs="Times New Roman"/>
          <w:sz w:val="24"/>
          <w:szCs w:val="24"/>
        </w:rPr>
        <w:t xml:space="preserve"> </w:t>
      </w:r>
      <w:r w:rsidR="00E932AB" w:rsidRPr="005A03B3">
        <w:rPr>
          <w:rFonts w:ascii="Times New Roman" w:hAnsi="Times New Roman" w:cs="Times New Roman"/>
          <w:sz w:val="24"/>
          <w:szCs w:val="24"/>
          <w:lang w:val="kk-KZ"/>
        </w:rPr>
        <w:t xml:space="preserve">На примере сравнительного анализа </w:t>
      </w:r>
      <w:r w:rsidR="00E932AB" w:rsidRPr="005A03B3">
        <w:rPr>
          <w:rFonts w:ascii="Times New Roman" w:hAnsi="Times New Roman" w:cs="Times New Roman"/>
          <w:sz w:val="24"/>
          <w:szCs w:val="24"/>
          <w:lang w:val="kk-KZ"/>
        </w:rPr>
        <w:lastRenderedPageBreak/>
        <w:t xml:space="preserve">маркетинга прошлого и настоящего времени, мы пояснили и выявили основные особенности маркетинга каждого из времен. Раньше люди не могли осязать продукт до его приобритения, доверяли только услышенным по радио либо увиденном на билборде рекламе, что было не безуспешно. Однако стоит отметить, что в силу развития социальных сетей и в целом интернета, дал огромный старт маркетингу открыться по-новому </w:t>
      </w:r>
      <w:r w:rsidR="006F4DDE" w:rsidRPr="005A03B3">
        <w:rPr>
          <w:rFonts w:ascii="Times New Roman" w:hAnsi="Times New Roman" w:cs="Times New Roman"/>
          <w:sz w:val="24"/>
          <w:szCs w:val="24"/>
          <w:lang w:val="kk-KZ"/>
        </w:rPr>
        <w:t>и на новых платформах.</w:t>
      </w:r>
      <w:r w:rsidR="003B0842" w:rsidRPr="005A03B3">
        <w:rPr>
          <w:rFonts w:ascii="Times New Roman" w:hAnsi="Times New Roman" w:cs="Times New Roman"/>
          <w:sz w:val="24"/>
          <w:szCs w:val="24"/>
          <w:lang w:val="kk-KZ"/>
        </w:rPr>
        <w:t xml:space="preserve"> В целом, изменилась подача, имидж и среды внедерения реклам, но</w:t>
      </w:r>
      <w:r w:rsidR="006F4DDE" w:rsidRPr="005A03B3">
        <w:rPr>
          <w:rFonts w:ascii="Times New Roman" w:hAnsi="Times New Roman" w:cs="Times New Roman"/>
          <w:sz w:val="24"/>
          <w:szCs w:val="24"/>
          <w:lang w:val="kk-KZ"/>
        </w:rPr>
        <w:t xml:space="preserve"> он также сосредоточен на привлечении внимания вашей целевой аудитории и установлении связи</w:t>
      </w:r>
      <w:r w:rsidR="00E932AB" w:rsidRPr="005A03B3">
        <w:rPr>
          <w:rFonts w:ascii="Times New Roman" w:hAnsi="Times New Roman" w:cs="Times New Roman"/>
          <w:sz w:val="24"/>
          <w:szCs w:val="24"/>
          <w:lang w:val="kk-KZ"/>
        </w:rPr>
        <w:t xml:space="preserve">, как и </w:t>
      </w:r>
      <w:r w:rsidR="006F4DDE" w:rsidRPr="005A03B3">
        <w:rPr>
          <w:rFonts w:ascii="Times New Roman" w:hAnsi="Times New Roman" w:cs="Times New Roman"/>
          <w:sz w:val="24"/>
          <w:szCs w:val="24"/>
          <w:lang w:val="kk-KZ"/>
        </w:rPr>
        <w:t>маркетинг в прошлом</w:t>
      </w:r>
      <w:r w:rsidR="00E932AB" w:rsidRPr="005A03B3">
        <w:rPr>
          <w:rFonts w:ascii="Times New Roman" w:hAnsi="Times New Roman" w:cs="Times New Roman"/>
          <w:sz w:val="24"/>
          <w:szCs w:val="24"/>
          <w:lang w:val="kk-KZ"/>
        </w:rPr>
        <w:t>.</w:t>
      </w:r>
    </w:p>
    <w:p w:rsidR="00602469" w:rsidRDefault="00E47B77" w:rsidP="005B1536">
      <w:pPr>
        <w:spacing w:after="0" w:line="240" w:lineRule="auto"/>
        <w:ind w:firstLine="426"/>
        <w:jc w:val="both"/>
        <w:rPr>
          <w:rFonts w:ascii="Times New Roman" w:hAnsi="Times New Roman" w:cs="Times New Roman"/>
          <w:sz w:val="24"/>
          <w:szCs w:val="24"/>
          <w:lang w:val="kk-KZ"/>
        </w:rPr>
      </w:pPr>
      <w:r w:rsidRPr="005A03B3">
        <w:rPr>
          <w:rFonts w:ascii="Times New Roman" w:hAnsi="Times New Roman" w:cs="Times New Roman"/>
          <w:sz w:val="24"/>
          <w:szCs w:val="24"/>
          <w:lang w:val="kk-KZ"/>
        </w:rPr>
        <w:t xml:space="preserve">В данной статье мы </w:t>
      </w:r>
      <w:r w:rsidR="00874A4F" w:rsidRPr="005A03B3">
        <w:rPr>
          <w:rFonts w:ascii="Times New Roman" w:hAnsi="Times New Roman" w:cs="Times New Roman"/>
          <w:sz w:val="24"/>
          <w:szCs w:val="24"/>
          <w:lang w:val="kk-KZ"/>
        </w:rPr>
        <w:t>описали как изменился маркетинг</w:t>
      </w:r>
      <w:r w:rsidRPr="005A03B3">
        <w:rPr>
          <w:rFonts w:ascii="Times New Roman" w:hAnsi="Times New Roman" w:cs="Times New Roman"/>
          <w:sz w:val="24"/>
          <w:szCs w:val="24"/>
          <w:lang w:val="kk-KZ"/>
        </w:rPr>
        <w:t xml:space="preserve"> </w:t>
      </w:r>
      <w:r w:rsidR="007F1846">
        <w:rPr>
          <w:rFonts w:ascii="Times New Roman" w:hAnsi="Times New Roman" w:cs="Times New Roman"/>
          <w:sz w:val="24"/>
          <w:szCs w:val="24"/>
          <w:lang w:val="kk-KZ"/>
        </w:rPr>
        <w:t>со временем</w:t>
      </w:r>
      <w:r w:rsidR="007F1846" w:rsidRPr="007F1846">
        <w:rPr>
          <w:rFonts w:ascii="Times New Roman" w:hAnsi="Times New Roman" w:cs="Times New Roman"/>
          <w:sz w:val="24"/>
          <w:szCs w:val="24"/>
        </w:rPr>
        <w:t xml:space="preserve">, </w:t>
      </w:r>
      <w:r w:rsidR="00874A4F" w:rsidRPr="005A03B3">
        <w:rPr>
          <w:rFonts w:ascii="Times New Roman" w:hAnsi="Times New Roman" w:cs="Times New Roman"/>
          <w:sz w:val="24"/>
          <w:szCs w:val="24"/>
          <w:lang w:val="kk-KZ"/>
        </w:rPr>
        <w:t>как</w:t>
      </w:r>
      <w:r w:rsidRPr="005A03B3">
        <w:rPr>
          <w:rFonts w:ascii="Times New Roman" w:hAnsi="Times New Roman" w:cs="Times New Roman"/>
          <w:sz w:val="24"/>
          <w:szCs w:val="24"/>
          <w:lang w:val="kk-KZ"/>
        </w:rPr>
        <w:t xml:space="preserve"> социальные сети вошли в нашу жизнь</w:t>
      </w:r>
      <w:r w:rsidR="00C8654B" w:rsidRPr="005A03B3">
        <w:rPr>
          <w:rFonts w:ascii="Times New Roman" w:hAnsi="Times New Roman" w:cs="Times New Roman"/>
          <w:sz w:val="24"/>
          <w:szCs w:val="24"/>
          <w:lang w:val="kk-KZ"/>
        </w:rPr>
        <w:t xml:space="preserve"> и какие достоинства </w:t>
      </w:r>
      <w:r w:rsidR="0032390D" w:rsidRPr="005A03B3">
        <w:rPr>
          <w:rFonts w:ascii="Times New Roman" w:hAnsi="Times New Roman" w:cs="Times New Roman"/>
          <w:sz w:val="24"/>
          <w:szCs w:val="24"/>
          <w:lang w:val="kk-KZ"/>
        </w:rPr>
        <w:t xml:space="preserve">имеют инновационные </w:t>
      </w:r>
      <w:r w:rsidR="005B1536">
        <w:rPr>
          <w:rFonts w:ascii="Times New Roman" w:hAnsi="Times New Roman" w:cs="Times New Roman"/>
          <w:sz w:val="24"/>
          <w:szCs w:val="24"/>
          <w:lang w:val="kk-KZ"/>
        </w:rPr>
        <w:t>внедрения</w:t>
      </w:r>
      <w:r w:rsidR="0032390D" w:rsidRPr="005A03B3">
        <w:rPr>
          <w:rFonts w:ascii="Times New Roman" w:hAnsi="Times New Roman" w:cs="Times New Roman"/>
          <w:sz w:val="24"/>
          <w:szCs w:val="24"/>
          <w:lang w:val="kk-KZ"/>
        </w:rPr>
        <w:t xml:space="preserve"> </w:t>
      </w:r>
      <w:r w:rsidR="00C8654B" w:rsidRPr="005A03B3">
        <w:rPr>
          <w:rFonts w:ascii="Times New Roman" w:hAnsi="Times New Roman" w:cs="Times New Roman"/>
          <w:sz w:val="24"/>
          <w:szCs w:val="24"/>
          <w:lang w:val="kk-KZ"/>
        </w:rPr>
        <w:t xml:space="preserve">в </w:t>
      </w:r>
      <w:r w:rsidR="005B1536">
        <w:rPr>
          <w:rFonts w:ascii="Times New Roman" w:hAnsi="Times New Roman" w:cs="Times New Roman"/>
          <w:sz w:val="24"/>
          <w:szCs w:val="24"/>
          <w:lang w:val="kk-KZ"/>
        </w:rPr>
        <w:t>сфере маркетинга</w:t>
      </w:r>
      <w:r w:rsidRPr="005A03B3">
        <w:rPr>
          <w:rFonts w:ascii="Times New Roman" w:hAnsi="Times New Roman" w:cs="Times New Roman"/>
          <w:sz w:val="24"/>
          <w:szCs w:val="24"/>
          <w:lang w:val="kk-KZ"/>
        </w:rPr>
        <w:t xml:space="preserve">. </w:t>
      </w:r>
      <w:r w:rsidR="005B1536">
        <w:rPr>
          <w:rFonts w:ascii="Times New Roman" w:hAnsi="Times New Roman" w:cs="Times New Roman"/>
          <w:sz w:val="24"/>
          <w:szCs w:val="24"/>
          <w:lang w:val="kk-KZ"/>
        </w:rPr>
        <w:t>Благодаря им появилась и</w:t>
      </w:r>
      <w:r w:rsidR="005B1536">
        <w:rPr>
          <w:rFonts w:ascii="Times New Roman" w:hAnsi="Times New Roman" w:cs="Times New Roman"/>
          <w:color w:val="000000"/>
          <w:sz w:val="24"/>
          <w:szCs w:val="24"/>
          <w:lang w:val="kk-KZ"/>
        </w:rPr>
        <w:t xml:space="preserve"> возможность визуального оффлайн просмотра товаров, быстрая коммуникация с заграничными брендами, а так же удобство продвижения товара или услуг по социальным платформам.</w:t>
      </w:r>
      <w:r w:rsidR="005B1536" w:rsidRPr="005A03B3">
        <w:rPr>
          <w:rFonts w:ascii="Times New Roman" w:hAnsi="Times New Roman" w:cs="Times New Roman"/>
          <w:sz w:val="24"/>
          <w:szCs w:val="24"/>
          <w:lang w:val="kk-KZ"/>
        </w:rPr>
        <w:t xml:space="preserve"> </w:t>
      </w:r>
      <w:r w:rsidR="00874A4F" w:rsidRPr="005A03B3">
        <w:rPr>
          <w:rFonts w:ascii="Times New Roman" w:hAnsi="Times New Roman" w:cs="Times New Roman"/>
          <w:sz w:val="24"/>
          <w:szCs w:val="24"/>
          <w:lang w:val="kk-KZ"/>
        </w:rPr>
        <w:t>По причине этих нов</w:t>
      </w:r>
      <w:r w:rsidR="00C8654B" w:rsidRPr="005A03B3">
        <w:rPr>
          <w:rFonts w:ascii="Times New Roman" w:hAnsi="Times New Roman" w:cs="Times New Roman"/>
          <w:sz w:val="24"/>
          <w:szCs w:val="24"/>
          <w:lang w:val="kk-KZ"/>
        </w:rPr>
        <w:t>шеств, стали использоваться разны</w:t>
      </w:r>
      <w:r w:rsidR="00874A4F" w:rsidRPr="005A03B3">
        <w:rPr>
          <w:rFonts w:ascii="Times New Roman" w:hAnsi="Times New Roman" w:cs="Times New Roman"/>
          <w:sz w:val="24"/>
          <w:szCs w:val="24"/>
          <w:lang w:val="kk-KZ"/>
        </w:rPr>
        <w:t>е</w:t>
      </w:r>
      <w:r w:rsidR="0032390D" w:rsidRPr="005A03B3">
        <w:rPr>
          <w:rFonts w:ascii="Times New Roman" w:hAnsi="Times New Roman" w:cs="Times New Roman"/>
          <w:sz w:val="24"/>
          <w:szCs w:val="24"/>
          <w:lang w:val="kk-KZ"/>
        </w:rPr>
        <w:t xml:space="preserve"> методы привличения потенциальных клиентов. </w:t>
      </w:r>
      <w:r w:rsidRPr="005A03B3">
        <w:rPr>
          <w:rFonts w:ascii="Times New Roman" w:hAnsi="Times New Roman" w:cs="Times New Roman"/>
          <w:sz w:val="24"/>
          <w:szCs w:val="24"/>
          <w:lang w:val="kk-KZ"/>
        </w:rPr>
        <w:t>Для достижения нужного результата и получения хорошего притока покупателей, компаниям лучше использовать все виды онлайн-маркетинга.</w:t>
      </w:r>
      <w:r w:rsidR="00874A4F" w:rsidRPr="005A03B3">
        <w:rPr>
          <w:rFonts w:ascii="Times New Roman" w:hAnsi="Times New Roman" w:cs="Times New Roman"/>
          <w:sz w:val="24"/>
          <w:szCs w:val="24"/>
          <w:lang w:val="kk-KZ"/>
        </w:rPr>
        <w:t xml:space="preserve"> </w:t>
      </w:r>
      <w:r w:rsidR="005B1536" w:rsidRPr="005A03B3">
        <w:rPr>
          <w:rFonts w:ascii="Times New Roman" w:hAnsi="Times New Roman" w:cs="Times New Roman"/>
          <w:sz w:val="24"/>
          <w:szCs w:val="24"/>
          <w:lang w:val="kk-KZ"/>
        </w:rPr>
        <w:t xml:space="preserve">Так же, важно отметить, что </w:t>
      </w:r>
      <w:r w:rsidRPr="005A03B3">
        <w:rPr>
          <w:rFonts w:ascii="Times New Roman" w:hAnsi="Times New Roman" w:cs="Times New Roman"/>
          <w:sz w:val="24"/>
          <w:szCs w:val="24"/>
          <w:lang w:val="kk-KZ"/>
        </w:rPr>
        <w:t>социальные сети являются прекр</w:t>
      </w:r>
      <w:r w:rsidR="005B1536">
        <w:rPr>
          <w:rFonts w:ascii="Times New Roman" w:hAnsi="Times New Roman" w:cs="Times New Roman"/>
          <w:sz w:val="24"/>
          <w:szCs w:val="24"/>
          <w:lang w:val="kk-KZ"/>
        </w:rPr>
        <w:t xml:space="preserve">асными помощниками для развития любого вида начиная, стартапа или бизнеса. </w:t>
      </w:r>
    </w:p>
    <w:p w:rsidR="00E47B77" w:rsidRPr="005A03B3" w:rsidRDefault="00602469" w:rsidP="005B1536">
      <w:pPr>
        <w:spacing w:after="0" w:line="240" w:lineRule="auto"/>
        <w:ind w:firstLine="426"/>
        <w:jc w:val="both"/>
        <w:rPr>
          <w:rFonts w:ascii="Times New Roman" w:hAnsi="Times New Roman" w:cs="Times New Roman"/>
          <w:sz w:val="24"/>
          <w:szCs w:val="24"/>
          <w:lang w:val="kk-KZ"/>
        </w:rPr>
      </w:pPr>
      <w:r w:rsidRPr="00602469">
        <w:rPr>
          <w:rFonts w:ascii="Times New Roman" w:hAnsi="Times New Roman" w:cs="Times New Roman"/>
          <w:sz w:val="24"/>
          <w:szCs w:val="24"/>
          <w:lang w:val="kk-KZ"/>
        </w:rPr>
        <w:t>В заключение, было доказано, что большого успеха можно добиться за счет использования социальных сетей в системе маркетинга. Сегодня, в век Интернета, можно делать полезные вещи без чрезмерных затрат за счет эффективного использования возможностей, а в области маркетинга это возможно.</w:t>
      </w:r>
    </w:p>
    <w:p w:rsidR="00E47B77" w:rsidRPr="005A03B3" w:rsidRDefault="00E47B77" w:rsidP="00AD7FDD">
      <w:pPr>
        <w:spacing w:after="0" w:line="240" w:lineRule="auto"/>
        <w:ind w:firstLine="426"/>
        <w:jc w:val="both"/>
        <w:rPr>
          <w:rFonts w:ascii="Times New Roman" w:hAnsi="Times New Roman" w:cs="Times New Roman"/>
          <w:sz w:val="24"/>
          <w:szCs w:val="24"/>
          <w:lang w:val="kk-KZ"/>
        </w:rPr>
      </w:pPr>
    </w:p>
    <w:p w:rsidR="00F1628B" w:rsidRPr="00347663" w:rsidRDefault="00BC43F4" w:rsidP="00347663">
      <w:pPr>
        <w:tabs>
          <w:tab w:val="left" w:pos="426"/>
        </w:tabs>
        <w:spacing w:after="0" w:line="240" w:lineRule="auto"/>
        <w:ind w:firstLine="426"/>
        <w:jc w:val="center"/>
        <w:rPr>
          <w:rFonts w:ascii="Times New Roman" w:hAnsi="Times New Roman" w:cs="Times New Roman"/>
          <w:b/>
          <w:sz w:val="24"/>
          <w:szCs w:val="24"/>
          <w:lang w:val="kk-KZ"/>
        </w:rPr>
      </w:pPr>
      <w:r w:rsidRPr="00347663">
        <w:rPr>
          <w:rFonts w:ascii="Times New Roman" w:hAnsi="Times New Roman" w:cs="Times New Roman"/>
          <w:b/>
          <w:sz w:val="24"/>
          <w:szCs w:val="24"/>
          <w:lang w:val="kk-KZ"/>
        </w:rPr>
        <w:t xml:space="preserve">Список </w:t>
      </w:r>
      <w:r w:rsidR="0079622C" w:rsidRPr="00347663">
        <w:rPr>
          <w:rFonts w:ascii="Times New Roman" w:hAnsi="Times New Roman" w:cs="Times New Roman"/>
          <w:b/>
          <w:sz w:val="24"/>
          <w:szCs w:val="24"/>
          <w:lang w:val="kk-KZ"/>
        </w:rPr>
        <w:t>использованных источников</w:t>
      </w:r>
      <w:r w:rsidRPr="00347663">
        <w:rPr>
          <w:rFonts w:ascii="Times New Roman" w:hAnsi="Times New Roman" w:cs="Times New Roman"/>
          <w:b/>
          <w:sz w:val="24"/>
          <w:szCs w:val="24"/>
          <w:lang w:val="kk-KZ"/>
        </w:rPr>
        <w:t>:</w:t>
      </w:r>
    </w:p>
    <w:p w:rsidR="0079622C" w:rsidRPr="00347663" w:rsidRDefault="0079622C" w:rsidP="00347663">
      <w:pPr>
        <w:pStyle w:val="a5"/>
        <w:widowControl w:val="0"/>
        <w:numPr>
          <w:ilvl w:val="0"/>
          <w:numId w:val="10"/>
        </w:numPr>
        <w:tabs>
          <w:tab w:val="left" w:pos="0"/>
          <w:tab w:val="left" w:pos="426"/>
          <w:tab w:val="left" w:pos="709"/>
        </w:tabs>
        <w:spacing w:after="0" w:line="240" w:lineRule="auto"/>
        <w:ind w:left="0" w:firstLine="0"/>
        <w:jc w:val="both"/>
        <w:rPr>
          <w:rFonts w:ascii="Times New Roman" w:hAnsi="Times New Roman" w:cs="Times New Roman"/>
          <w:sz w:val="24"/>
          <w:szCs w:val="24"/>
          <w:lang w:val="kk-KZ"/>
        </w:rPr>
      </w:pPr>
      <w:r w:rsidRPr="00347663">
        <w:rPr>
          <w:rFonts w:ascii="Times New Roman" w:hAnsi="Times New Roman" w:cs="Times New Roman"/>
          <w:sz w:val="24"/>
          <w:szCs w:val="24"/>
          <w:lang w:val="kk-KZ"/>
        </w:rPr>
        <w:t>Армстронг Г., Котлер Ф.Т. Маркетинг негіздері/ Армстронг Г., Котлер Ф.Т.-Алматы: «Ұлттық аударма бюросы» қоғамдық қоры, 2019ж.-736б. (Армстронг Г., Котлер Ф.Т. Основы маркетинга/ Армстронг Г., Котлер Ф.Т.-Алматы: Общественное объеденение «Национальное бюро перевода», 2019г.-736стр.</w:t>
      </w:r>
    </w:p>
    <w:p w:rsidR="00151F2C" w:rsidRPr="00347663" w:rsidRDefault="00151F2C" w:rsidP="00347663">
      <w:pPr>
        <w:pStyle w:val="a5"/>
        <w:numPr>
          <w:ilvl w:val="0"/>
          <w:numId w:val="10"/>
        </w:numPr>
        <w:tabs>
          <w:tab w:val="left" w:pos="426"/>
          <w:tab w:val="left" w:pos="709"/>
        </w:tabs>
        <w:spacing w:line="240" w:lineRule="auto"/>
        <w:ind w:left="0" w:firstLine="0"/>
        <w:jc w:val="both"/>
        <w:rPr>
          <w:rStyle w:val="a6"/>
          <w:rFonts w:ascii="Times New Roman" w:hAnsi="Times New Roman" w:cs="Times New Roman"/>
          <w:color w:val="auto"/>
          <w:sz w:val="24"/>
          <w:szCs w:val="24"/>
          <w:u w:val="none"/>
          <w:lang w:val="en-US"/>
        </w:rPr>
      </w:pPr>
      <w:r w:rsidRPr="00347663">
        <w:rPr>
          <w:rFonts w:ascii="Times New Roman" w:hAnsi="Times New Roman" w:cs="Times New Roman"/>
          <w:sz w:val="24"/>
          <w:szCs w:val="24"/>
          <w:lang w:val="en-US"/>
        </w:rPr>
        <w:t>U</w:t>
      </w:r>
      <w:r w:rsidRPr="00347663">
        <w:rPr>
          <w:rFonts w:ascii="Times New Roman" w:hAnsi="Times New Roman" w:cs="Times New Roman"/>
          <w:sz w:val="24"/>
          <w:szCs w:val="24"/>
        </w:rPr>
        <w:t xml:space="preserve">. </w:t>
      </w:r>
      <w:proofErr w:type="gramStart"/>
      <w:r w:rsidRPr="00347663">
        <w:rPr>
          <w:rFonts w:ascii="Times New Roman" w:hAnsi="Times New Roman" w:cs="Times New Roman"/>
          <w:sz w:val="24"/>
          <w:szCs w:val="24"/>
          <w:lang w:val="en-US"/>
        </w:rPr>
        <w:t>Khanna</w:t>
      </w:r>
      <w:r w:rsidRPr="00347663">
        <w:rPr>
          <w:rFonts w:ascii="Times New Roman" w:hAnsi="Times New Roman" w:cs="Times New Roman"/>
          <w:sz w:val="24"/>
          <w:szCs w:val="24"/>
        </w:rPr>
        <w:t xml:space="preserve"> .</w:t>
      </w:r>
      <w:proofErr w:type="gramEnd"/>
      <w:r w:rsidRPr="00347663">
        <w:rPr>
          <w:rFonts w:ascii="Times New Roman" w:hAnsi="Times New Roman" w:cs="Times New Roman"/>
          <w:sz w:val="24"/>
          <w:szCs w:val="24"/>
        </w:rPr>
        <w:t xml:space="preserve"> </w:t>
      </w:r>
      <w:r w:rsidRPr="00347663">
        <w:rPr>
          <w:rFonts w:ascii="Times New Roman" w:hAnsi="Times New Roman" w:cs="Times New Roman"/>
          <w:sz w:val="24"/>
          <w:szCs w:val="24"/>
          <w:lang w:val="kk-KZ"/>
        </w:rPr>
        <w:t xml:space="preserve">Влияние медиа мартетинга в нынешнее время </w:t>
      </w:r>
      <w:r w:rsidRPr="00347663">
        <w:rPr>
          <w:rFonts w:ascii="Times New Roman" w:hAnsi="Times New Roman" w:cs="Times New Roman"/>
          <w:sz w:val="24"/>
          <w:szCs w:val="24"/>
        </w:rPr>
        <w:t xml:space="preserve">. </w:t>
      </w:r>
      <w:r w:rsidRPr="00347663">
        <w:rPr>
          <w:rFonts w:ascii="Times New Roman" w:hAnsi="Times New Roman" w:cs="Times New Roman"/>
          <w:sz w:val="24"/>
          <w:szCs w:val="24"/>
          <w:shd w:val="clear" w:color="auto" w:fill="FFFFFF"/>
        </w:rPr>
        <w:t>Социальные</w:t>
      </w:r>
      <w:r w:rsidRPr="00347663">
        <w:rPr>
          <w:rFonts w:ascii="Times New Roman" w:hAnsi="Times New Roman" w:cs="Times New Roman"/>
          <w:sz w:val="24"/>
          <w:szCs w:val="24"/>
          <w:shd w:val="clear" w:color="auto" w:fill="FFFFFF"/>
          <w:lang w:val="en-US"/>
        </w:rPr>
        <w:t xml:space="preserve"> </w:t>
      </w:r>
      <w:r w:rsidRPr="00347663">
        <w:rPr>
          <w:rFonts w:ascii="Times New Roman" w:hAnsi="Times New Roman" w:cs="Times New Roman"/>
          <w:sz w:val="24"/>
          <w:szCs w:val="24"/>
          <w:shd w:val="clear" w:color="auto" w:fill="FFFFFF"/>
        </w:rPr>
        <w:t>науки</w:t>
      </w:r>
      <w:r w:rsidRPr="00347663">
        <w:rPr>
          <w:rFonts w:ascii="Times New Roman" w:hAnsi="Times New Roman" w:cs="Times New Roman"/>
          <w:sz w:val="24"/>
          <w:szCs w:val="24"/>
          <w:shd w:val="clear" w:color="auto" w:fill="FFFFFF"/>
          <w:lang w:val="en-US"/>
        </w:rPr>
        <w:t xml:space="preserve">: social-economic sciences,2018. URL: </w:t>
      </w:r>
      <w:hyperlink r:id="rId8" w:history="1">
        <w:r w:rsidRPr="00347663">
          <w:rPr>
            <w:rStyle w:val="a6"/>
            <w:rFonts w:ascii="Times New Roman" w:hAnsi="Times New Roman" w:cs="Times New Roman"/>
            <w:color w:val="auto"/>
            <w:sz w:val="24"/>
            <w:szCs w:val="24"/>
            <w:u w:val="none"/>
            <w:lang w:val="en-US"/>
          </w:rPr>
          <w:t>http://www.socialmediaimpact.com/impact-social-media-marketing-today/#</w:t>
        </w:r>
      </w:hyperlink>
    </w:p>
    <w:p w:rsidR="00151F2C" w:rsidRPr="00347663" w:rsidRDefault="00151F2C" w:rsidP="00347663">
      <w:pPr>
        <w:pStyle w:val="a5"/>
        <w:numPr>
          <w:ilvl w:val="0"/>
          <w:numId w:val="10"/>
        </w:numPr>
        <w:tabs>
          <w:tab w:val="left" w:pos="426"/>
          <w:tab w:val="left" w:pos="709"/>
        </w:tabs>
        <w:spacing w:line="240" w:lineRule="auto"/>
        <w:ind w:left="0" w:firstLine="0"/>
        <w:jc w:val="both"/>
        <w:rPr>
          <w:rFonts w:ascii="Times New Roman" w:hAnsi="Times New Roman" w:cs="Times New Roman"/>
          <w:sz w:val="24"/>
          <w:szCs w:val="24"/>
        </w:rPr>
      </w:pPr>
      <w:r w:rsidRPr="00347663">
        <w:rPr>
          <w:rFonts w:ascii="Times New Roman" w:hAnsi="Times New Roman" w:cs="Times New Roman"/>
          <w:sz w:val="24"/>
          <w:szCs w:val="24"/>
        </w:rPr>
        <w:t>Андерсон К., Керр К. Менеджмент, ориентированный на п</w:t>
      </w:r>
      <w:r w:rsidR="00C81E21" w:rsidRPr="00347663">
        <w:rPr>
          <w:rFonts w:ascii="Times New Roman" w:hAnsi="Times New Roman" w:cs="Times New Roman"/>
          <w:sz w:val="24"/>
          <w:szCs w:val="24"/>
        </w:rPr>
        <w:t>отребите</w:t>
      </w:r>
      <w:r w:rsidRPr="00347663">
        <w:rPr>
          <w:rFonts w:ascii="Times New Roman" w:hAnsi="Times New Roman" w:cs="Times New Roman"/>
          <w:sz w:val="24"/>
          <w:szCs w:val="24"/>
        </w:rPr>
        <w:t>ля. — М.: ФАИР-ПРЕСС, 2003. — 288 с.</w:t>
      </w:r>
    </w:p>
    <w:p w:rsidR="00151F2C" w:rsidRPr="00347663" w:rsidRDefault="00151F2C" w:rsidP="00347663">
      <w:pPr>
        <w:pStyle w:val="a5"/>
        <w:numPr>
          <w:ilvl w:val="0"/>
          <w:numId w:val="10"/>
        </w:numPr>
        <w:tabs>
          <w:tab w:val="left" w:pos="426"/>
          <w:tab w:val="left" w:pos="709"/>
        </w:tabs>
        <w:spacing w:line="240" w:lineRule="auto"/>
        <w:ind w:left="0" w:firstLine="0"/>
        <w:jc w:val="both"/>
        <w:rPr>
          <w:rFonts w:ascii="Times New Roman" w:hAnsi="Times New Roman" w:cs="Times New Roman"/>
          <w:sz w:val="24"/>
          <w:szCs w:val="24"/>
        </w:rPr>
      </w:pPr>
      <w:proofErr w:type="spellStart"/>
      <w:r w:rsidRPr="00347663">
        <w:rPr>
          <w:rFonts w:ascii="Times New Roman" w:hAnsi="Times New Roman" w:cs="Times New Roman"/>
          <w:sz w:val="24"/>
          <w:szCs w:val="24"/>
        </w:rPr>
        <w:t>Дэвин</w:t>
      </w:r>
      <w:proofErr w:type="spellEnd"/>
      <w:r w:rsidRPr="00347663">
        <w:rPr>
          <w:rFonts w:ascii="Times New Roman" w:hAnsi="Times New Roman" w:cs="Times New Roman"/>
          <w:sz w:val="24"/>
          <w:szCs w:val="24"/>
        </w:rPr>
        <w:t xml:space="preserve"> </w:t>
      </w:r>
      <w:proofErr w:type="spellStart"/>
      <w:r w:rsidRPr="00347663">
        <w:rPr>
          <w:rFonts w:ascii="Times New Roman" w:hAnsi="Times New Roman" w:cs="Times New Roman"/>
          <w:sz w:val="24"/>
          <w:szCs w:val="24"/>
        </w:rPr>
        <w:t>Моррисси</w:t>
      </w:r>
      <w:proofErr w:type="spellEnd"/>
      <w:r w:rsidRPr="00347663">
        <w:rPr>
          <w:rFonts w:ascii="Times New Roman" w:hAnsi="Times New Roman" w:cs="Times New Roman"/>
          <w:sz w:val="24"/>
          <w:szCs w:val="24"/>
        </w:rPr>
        <w:t>: в Старом и Новом: маркетинг тогда и сейчас,</w:t>
      </w:r>
      <w:r w:rsidR="0079622C" w:rsidRPr="00347663">
        <w:rPr>
          <w:rFonts w:ascii="Times New Roman" w:hAnsi="Times New Roman" w:cs="Times New Roman"/>
          <w:sz w:val="24"/>
          <w:szCs w:val="24"/>
          <w:lang w:val="kk-KZ"/>
        </w:rPr>
        <w:t xml:space="preserve"> </w:t>
      </w:r>
      <w:r w:rsidRPr="00347663">
        <w:rPr>
          <w:rFonts w:ascii="Times New Roman" w:hAnsi="Times New Roman" w:cs="Times New Roman"/>
          <w:sz w:val="24"/>
          <w:szCs w:val="24"/>
        </w:rPr>
        <w:t>2017.</w:t>
      </w:r>
    </w:p>
    <w:p w:rsidR="00151F2C" w:rsidRPr="00347663" w:rsidRDefault="00151F2C" w:rsidP="00347663">
      <w:pPr>
        <w:pStyle w:val="a5"/>
        <w:numPr>
          <w:ilvl w:val="0"/>
          <w:numId w:val="10"/>
        </w:numPr>
        <w:tabs>
          <w:tab w:val="left" w:pos="426"/>
          <w:tab w:val="left" w:pos="709"/>
        </w:tabs>
        <w:spacing w:line="240" w:lineRule="auto"/>
        <w:ind w:left="0" w:firstLine="0"/>
        <w:jc w:val="both"/>
        <w:rPr>
          <w:rFonts w:ascii="Times New Roman" w:hAnsi="Times New Roman" w:cs="Times New Roman"/>
          <w:sz w:val="24"/>
          <w:szCs w:val="24"/>
          <w:lang w:val="en-US"/>
        </w:rPr>
      </w:pPr>
      <w:r w:rsidRPr="00347663">
        <w:rPr>
          <w:rFonts w:ascii="Times New Roman" w:hAnsi="Times New Roman" w:cs="Times New Roman"/>
          <w:sz w:val="24"/>
          <w:szCs w:val="24"/>
          <w:shd w:val="clear" w:color="auto" w:fill="FFFFFF"/>
          <w:lang w:val="en-US"/>
        </w:rPr>
        <w:t>URL:</w:t>
      </w:r>
      <w:r w:rsidRPr="00347663">
        <w:rPr>
          <w:rFonts w:ascii="Times New Roman" w:hAnsi="Times New Roman" w:cs="Times New Roman"/>
          <w:sz w:val="24"/>
          <w:szCs w:val="24"/>
          <w:lang w:val="en-US"/>
        </w:rPr>
        <w:t xml:space="preserve"> </w:t>
      </w:r>
      <w:r w:rsidRPr="00347663">
        <w:rPr>
          <w:rFonts w:ascii="Times New Roman" w:hAnsi="Times New Roman" w:cs="Times New Roman"/>
          <w:sz w:val="24"/>
          <w:szCs w:val="24"/>
          <w:shd w:val="clear" w:color="auto" w:fill="FFFFFF"/>
          <w:lang w:val="en-US"/>
        </w:rPr>
        <w:t>https://businessingmag.com/5389/marketing/in-with-the-old-and-new-marketing-then-and-now/</w:t>
      </w:r>
    </w:p>
    <w:p w:rsidR="00BC43F4" w:rsidRPr="00347663" w:rsidRDefault="00BC43F4" w:rsidP="00347663">
      <w:pPr>
        <w:pStyle w:val="a5"/>
        <w:tabs>
          <w:tab w:val="left" w:pos="426"/>
        </w:tabs>
        <w:spacing w:after="0" w:line="240" w:lineRule="auto"/>
        <w:ind w:left="0" w:firstLine="426"/>
        <w:jc w:val="both"/>
        <w:rPr>
          <w:rFonts w:ascii="Times New Roman" w:hAnsi="Times New Roman" w:cs="Times New Roman"/>
          <w:sz w:val="24"/>
          <w:szCs w:val="24"/>
          <w:lang w:val="kk-KZ"/>
        </w:rPr>
      </w:pPr>
    </w:p>
    <w:p w:rsidR="00602469" w:rsidRPr="005A03B3" w:rsidRDefault="00602469">
      <w:pPr>
        <w:spacing w:after="0" w:line="240" w:lineRule="auto"/>
        <w:ind w:firstLine="426"/>
        <w:jc w:val="both"/>
        <w:rPr>
          <w:rFonts w:ascii="Times New Roman" w:hAnsi="Times New Roman" w:cs="Times New Roman"/>
          <w:sz w:val="24"/>
          <w:szCs w:val="24"/>
          <w:lang w:val="kk-KZ"/>
        </w:rPr>
      </w:pPr>
      <w:bookmarkStart w:id="0" w:name="_GoBack"/>
      <w:bookmarkEnd w:id="0"/>
    </w:p>
    <w:sectPr w:rsidR="00602469" w:rsidRPr="005A03B3" w:rsidSect="00DA1D7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104A"/>
    <w:multiLevelType w:val="hybridMultilevel"/>
    <w:tmpl w:val="FC12E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9071D2"/>
    <w:multiLevelType w:val="multilevel"/>
    <w:tmpl w:val="D0B2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163696"/>
    <w:multiLevelType w:val="hybridMultilevel"/>
    <w:tmpl w:val="F4F8709E"/>
    <w:lvl w:ilvl="0" w:tplc="9ED013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60E2D1E"/>
    <w:multiLevelType w:val="multilevel"/>
    <w:tmpl w:val="80E0B9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97164D"/>
    <w:multiLevelType w:val="multilevel"/>
    <w:tmpl w:val="7CB2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D493C01"/>
    <w:multiLevelType w:val="hybridMultilevel"/>
    <w:tmpl w:val="78C24C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A062BD"/>
    <w:multiLevelType w:val="hybridMultilevel"/>
    <w:tmpl w:val="01D80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5F79EF"/>
    <w:multiLevelType w:val="multilevel"/>
    <w:tmpl w:val="2C225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84A30F3"/>
    <w:multiLevelType w:val="multilevel"/>
    <w:tmpl w:val="477E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46506C2"/>
    <w:multiLevelType w:val="hybridMultilevel"/>
    <w:tmpl w:val="FC96B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6A1BE1"/>
    <w:multiLevelType w:val="multilevel"/>
    <w:tmpl w:val="90DE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1"/>
  </w:num>
  <w:num w:numId="4">
    <w:abstractNumId w:val="7"/>
  </w:num>
  <w:num w:numId="5">
    <w:abstractNumId w:val="3"/>
  </w:num>
  <w:num w:numId="6">
    <w:abstractNumId w:val="4"/>
  </w:num>
  <w:num w:numId="7">
    <w:abstractNumId w:val="2"/>
  </w:num>
  <w:num w:numId="8">
    <w:abstractNumId w:val="6"/>
  </w:num>
  <w:num w:numId="9">
    <w:abstractNumId w:val="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F53"/>
    <w:rsid w:val="000D7881"/>
    <w:rsid w:val="000F224A"/>
    <w:rsid w:val="001145C6"/>
    <w:rsid w:val="00151F2C"/>
    <w:rsid w:val="001A7CD0"/>
    <w:rsid w:val="001B0D25"/>
    <w:rsid w:val="0026652C"/>
    <w:rsid w:val="00315CA7"/>
    <w:rsid w:val="003217D5"/>
    <w:rsid w:val="0032390D"/>
    <w:rsid w:val="00347663"/>
    <w:rsid w:val="003B0842"/>
    <w:rsid w:val="003B409A"/>
    <w:rsid w:val="003F4A3B"/>
    <w:rsid w:val="00404D57"/>
    <w:rsid w:val="00405453"/>
    <w:rsid w:val="0048604F"/>
    <w:rsid w:val="004C254C"/>
    <w:rsid w:val="00555497"/>
    <w:rsid w:val="0057165F"/>
    <w:rsid w:val="005A03B3"/>
    <w:rsid w:val="005B1536"/>
    <w:rsid w:val="00602469"/>
    <w:rsid w:val="00627B50"/>
    <w:rsid w:val="006B7941"/>
    <w:rsid w:val="006D3FF8"/>
    <w:rsid w:val="006F4DDE"/>
    <w:rsid w:val="0079622C"/>
    <w:rsid w:val="007E63CE"/>
    <w:rsid w:val="007F1846"/>
    <w:rsid w:val="00823EBB"/>
    <w:rsid w:val="00851767"/>
    <w:rsid w:val="00874A4F"/>
    <w:rsid w:val="008B04AA"/>
    <w:rsid w:val="008C5F18"/>
    <w:rsid w:val="008F03BB"/>
    <w:rsid w:val="00962CF9"/>
    <w:rsid w:val="00A0486B"/>
    <w:rsid w:val="00AA13E3"/>
    <w:rsid w:val="00AD7FDD"/>
    <w:rsid w:val="00B966FA"/>
    <w:rsid w:val="00BB4775"/>
    <w:rsid w:val="00BC2C9F"/>
    <w:rsid w:val="00BC43F4"/>
    <w:rsid w:val="00C1045F"/>
    <w:rsid w:val="00C12DE1"/>
    <w:rsid w:val="00C161AC"/>
    <w:rsid w:val="00C22352"/>
    <w:rsid w:val="00C81E21"/>
    <w:rsid w:val="00C8654B"/>
    <w:rsid w:val="00CC7759"/>
    <w:rsid w:val="00D576AE"/>
    <w:rsid w:val="00DA1D70"/>
    <w:rsid w:val="00DB67A9"/>
    <w:rsid w:val="00E4613C"/>
    <w:rsid w:val="00E47B77"/>
    <w:rsid w:val="00E932AB"/>
    <w:rsid w:val="00ED5F30"/>
    <w:rsid w:val="00EE41B7"/>
    <w:rsid w:val="00EE7F53"/>
    <w:rsid w:val="00F1628B"/>
    <w:rsid w:val="00F23A42"/>
    <w:rsid w:val="00F83D9E"/>
    <w:rsid w:val="00FE5113"/>
    <w:rsid w:val="00FF153A"/>
    <w:rsid w:val="00FF5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13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13E3"/>
    <w:rPr>
      <w:b/>
      <w:bCs/>
    </w:rPr>
  </w:style>
  <w:style w:type="paragraph" w:styleId="a5">
    <w:name w:val="List Paragraph"/>
    <w:basedOn w:val="a"/>
    <w:uiPriority w:val="34"/>
    <w:qFormat/>
    <w:rsid w:val="008F03BB"/>
    <w:pPr>
      <w:ind w:left="720"/>
      <w:contextualSpacing/>
    </w:pPr>
  </w:style>
  <w:style w:type="character" w:styleId="a6">
    <w:name w:val="Hyperlink"/>
    <w:basedOn w:val="a0"/>
    <w:uiPriority w:val="99"/>
    <w:semiHidden/>
    <w:unhideWhenUsed/>
    <w:rsid w:val="008F03BB"/>
    <w:rPr>
      <w:color w:val="0000FF"/>
      <w:u w:val="single"/>
    </w:rPr>
  </w:style>
  <w:style w:type="table" w:styleId="a7">
    <w:name w:val="Table Grid"/>
    <w:basedOn w:val="a1"/>
    <w:uiPriority w:val="39"/>
    <w:rsid w:val="00C12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0F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F224A"/>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13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13E3"/>
    <w:rPr>
      <w:b/>
      <w:bCs/>
    </w:rPr>
  </w:style>
  <w:style w:type="paragraph" w:styleId="a5">
    <w:name w:val="List Paragraph"/>
    <w:basedOn w:val="a"/>
    <w:uiPriority w:val="34"/>
    <w:qFormat/>
    <w:rsid w:val="008F03BB"/>
    <w:pPr>
      <w:ind w:left="720"/>
      <w:contextualSpacing/>
    </w:pPr>
  </w:style>
  <w:style w:type="character" w:styleId="a6">
    <w:name w:val="Hyperlink"/>
    <w:basedOn w:val="a0"/>
    <w:uiPriority w:val="99"/>
    <w:semiHidden/>
    <w:unhideWhenUsed/>
    <w:rsid w:val="008F03BB"/>
    <w:rPr>
      <w:color w:val="0000FF"/>
      <w:u w:val="single"/>
    </w:rPr>
  </w:style>
  <w:style w:type="table" w:styleId="a7">
    <w:name w:val="Table Grid"/>
    <w:basedOn w:val="a1"/>
    <w:uiPriority w:val="39"/>
    <w:rsid w:val="00C12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0F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F224A"/>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911913">
      <w:bodyDiv w:val="1"/>
      <w:marLeft w:val="0"/>
      <w:marRight w:val="0"/>
      <w:marTop w:val="0"/>
      <w:marBottom w:val="0"/>
      <w:divBdr>
        <w:top w:val="none" w:sz="0" w:space="0" w:color="auto"/>
        <w:left w:val="none" w:sz="0" w:space="0" w:color="auto"/>
        <w:bottom w:val="none" w:sz="0" w:space="0" w:color="auto"/>
        <w:right w:val="none" w:sz="0" w:space="0" w:color="auto"/>
      </w:divBdr>
    </w:div>
    <w:div w:id="1205872755">
      <w:bodyDiv w:val="1"/>
      <w:marLeft w:val="0"/>
      <w:marRight w:val="0"/>
      <w:marTop w:val="0"/>
      <w:marBottom w:val="0"/>
      <w:divBdr>
        <w:top w:val="none" w:sz="0" w:space="0" w:color="auto"/>
        <w:left w:val="none" w:sz="0" w:space="0" w:color="auto"/>
        <w:bottom w:val="none" w:sz="0" w:space="0" w:color="auto"/>
        <w:right w:val="none" w:sz="0" w:space="0" w:color="auto"/>
      </w:divBdr>
    </w:div>
    <w:div w:id="1396589512">
      <w:bodyDiv w:val="1"/>
      <w:marLeft w:val="0"/>
      <w:marRight w:val="0"/>
      <w:marTop w:val="0"/>
      <w:marBottom w:val="0"/>
      <w:divBdr>
        <w:top w:val="none" w:sz="0" w:space="0" w:color="auto"/>
        <w:left w:val="none" w:sz="0" w:space="0" w:color="auto"/>
        <w:bottom w:val="none" w:sz="0" w:space="0" w:color="auto"/>
        <w:right w:val="none" w:sz="0" w:space="0" w:color="auto"/>
      </w:divBdr>
    </w:div>
    <w:div w:id="1424453976">
      <w:bodyDiv w:val="1"/>
      <w:marLeft w:val="0"/>
      <w:marRight w:val="0"/>
      <w:marTop w:val="0"/>
      <w:marBottom w:val="0"/>
      <w:divBdr>
        <w:top w:val="none" w:sz="0" w:space="0" w:color="auto"/>
        <w:left w:val="none" w:sz="0" w:space="0" w:color="auto"/>
        <w:bottom w:val="none" w:sz="0" w:space="0" w:color="auto"/>
        <w:right w:val="none" w:sz="0" w:space="0" w:color="auto"/>
      </w:divBdr>
      <w:divsChild>
        <w:div w:id="1922517532">
          <w:marLeft w:val="0"/>
          <w:marRight w:val="0"/>
          <w:marTop w:val="0"/>
          <w:marBottom w:val="0"/>
          <w:divBdr>
            <w:top w:val="none" w:sz="0" w:space="0" w:color="auto"/>
            <w:left w:val="none" w:sz="0" w:space="0" w:color="auto"/>
            <w:bottom w:val="none" w:sz="0" w:space="0" w:color="auto"/>
            <w:right w:val="none" w:sz="0" w:space="0" w:color="auto"/>
          </w:divBdr>
        </w:div>
      </w:divsChild>
    </w:div>
    <w:div w:id="1498106909">
      <w:bodyDiv w:val="1"/>
      <w:marLeft w:val="0"/>
      <w:marRight w:val="0"/>
      <w:marTop w:val="0"/>
      <w:marBottom w:val="0"/>
      <w:divBdr>
        <w:top w:val="none" w:sz="0" w:space="0" w:color="auto"/>
        <w:left w:val="none" w:sz="0" w:space="0" w:color="auto"/>
        <w:bottom w:val="none" w:sz="0" w:space="0" w:color="auto"/>
        <w:right w:val="none" w:sz="0" w:space="0" w:color="auto"/>
      </w:divBdr>
      <w:divsChild>
        <w:div w:id="96827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mediaimpact.com/impact-social-media-marketing-today/" TargetMode="External"/><Relationship Id="rId3" Type="http://schemas.openxmlformats.org/officeDocument/2006/relationships/styles" Target="styles.xml"/><Relationship Id="rId7" Type="http://schemas.openxmlformats.org/officeDocument/2006/relationships/hyperlink" Target="https://kazakhstan.act-global.com/wp-admin/post.php?post=1390&amp;action=ed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7F5BD-47DB-4B9B-B9D6-62F51E9B9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1398</Words>
  <Characters>7970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4</cp:revision>
  <dcterms:created xsi:type="dcterms:W3CDTF">2020-09-11T08:43:00Z</dcterms:created>
  <dcterms:modified xsi:type="dcterms:W3CDTF">2020-09-24T05:08:00Z</dcterms:modified>
</cp:coreProperties>
</file>